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4DA2" w14:textId="2D9D7E21" w:rsidR="00BE095A" w:rsidRPr="001A37C4" w:rsidRDefault="00BE095A" w:rsidP="004A2A7F">
      <w:pPr>
        <w:pStyle w:val="Heading1"/>
        <w:keepNext w:val="0"/>
        <w:spacing w:line="240" w:lineRule="auto"/>
        <w:rPr>
          <w:rFonts w:ascii="Garamond" w:hAnsi="Garamond"/>
          <w:color w:val="000000" w:themeColor="text1"/>
          <w:sz w:val="24"/>
          <w:szCs w:val="24"/>
        </w:rPr>
      </w:pPr>
      <w:r w:rsidRPr="001A37C4">
        <w:rPr>
          <w:rFonts w:ascii="Garamond" w:hAnsi="Garamond"/>
          <w:color w:val="000000" w:themeColor="text1"/>
          <w:sz w:val="24"/>
          <w:szCs w:val="24"/>
        </w:rPr>
        <w:t>Intro:</w:t>
      </w:r>
    </w:p>
    <w:p w14:paraId="0A803A82" w14:textId="77777777" w:rsidR="001A37C4" w:rsidRPr="001A37C4" w:rsidRDefault="00146326" w:rsidP="004A2A7F">
      <w:pPr>
        <w:pStyle w:val="Heading2"/>
        <w:keepNext w:val="0"/>
        <w:spacing w:line="240" w:lineRule="auto"/>
        <w:rPr>
          <w:rFonts w:ascii="Garamond" w:hAnsi="Garamond"/>
          <w:color w:val="000000" w:themeColor="text1"/>
          <w:sz w:val="24"/>
          <w:szCs w:val="24"/>
        </w:rPr>
      </w:pPr>
      <w:r w:rsidRPr="001A37C4">
        <w:rPr>
          <w:rFonts w:ascii="Garamond" w:hAnsi="Garamond"/>
          <w:color w:val="000000" w:themeColor="text1"/>
          <w:sz w:val="24"/>
          <w:szCs w:val="24"/>
        </w:rPr>
        <w:t xml:space="preserve">A few months ago, I asked a friend – </w:t>
      </w:r>
      <w:r w:rsidR="004A2A7F" w:rsidRPr="001A37C4">
        <w:rPr>
          <w:rFonts w:ascii="Garamond" w:hAnsi="Garamond"/>
          <w:color w:val="000000" w:themeColor="text1"/>
          <w:sz w:val="24"/>
          <w:szCs w:val="24"/>
        </w:rPr>
        <w:t xml:space="preserve">a rather prominent academic </w:t>
      </w:r>
      <w:r w:rsidRPr="001A37C4">
        <w:rPr>
          <w:rFonts w:ascii="Garamond" w:hAnsi="Garamond"/>
          <w:color w:val="000000" w:themeColor="text1"/>
          <w:sz w:val="24"/>
          <w:szCs w:val="24"/>
        </w:rPr>
        <w:t xml:space="preserve">– for his assessment of a book that had been given to me. </w:t>
      </w:r>
    </w:p>
    <w:p w14:paraId="11973EEC" w14:textId="5492457A" w:rsidR="004A2A7F" w:rsidRPr="001A37C4" w:rsidRDefault="00146326" w:rsidP="001A37C4">
      <w:pPr>
        <w:pStyle w:val="Heading3"/>
        <w:rPr>
          <w:rFonts w:ascii="Garamond" w:hAnsi="Garamond"/>
          <w:color w:val="000000" w:themeColor="text1"/>
        </w:rPr>
      </w:pPr>
      <w:r w:rsidRPr="001A37C4">
        <w:rPr>
          <w:rFonts w:ascii="Garamond" w:hAnsi="Garamond"/>
          <w:color w:val="000000" w:themeColor="text1"/>
        </w:rPr>
        <w:t xml:space="preserve">I’d not yet read it. Neither had he, but he took my copy and </w:t>
      </w:r>
      <w:r w:rsidR="004A2A7F" w:rsidRPr="001A37C4">
        <w:rPr>
          <w:rFonts w:ascii="Garamond" w:hAnsi="Garamond"/>
          <w:color w:val="000000" w:themeColor="text1"/>
        </w:rPr>
        <w:t xml:space="preserve">while we were chatting about it, over the course of </w:t>
      </w:r>
      <w:r w:rsidR="00823764" w:rsidRPr="001A37C4">
        <w:rPr>
          <w:rFonts w:ascii="Garamond" w:hAnsi="Garamond"/>
          <w:color w:val="000000" w:themeColor="text1"/>
        </w:rPr>
        <w:t>about three minutes</w:t>
      </w:r>
      <w:r w:rsidR="004A2A7F" w:rsidRPr="001A37C4">
        <w:rPr>
          <w:rFonts w:ascii="Garamond" w:hAnsi="Garamond"/>
          <w:color w:val="000000" w:themeColor="text1"/>
        </w:rPr>
        <w:t xml:space="preserve">, he </w:t>
      </w:r>
      <w:r w:rsidR="00823764" w:rsidRPr="001A37C4">
        <w:rPr>
          <w:rFonts w:ascii="Garamond" w:hAnsi="Garamond"/>
          <w:color w:val="000000" w:themeColor="text1"/>
        </w:rPr>
        <w:t>dissected it and then t</w:t>
      </w:r>
      <w:r w:rsidR="004A2A7F" w:rsidRPr="001A37C4">
        <w:rPr>
          <w:rFonts w:ascii="Garamond" w:hAnsi="Garamond"/>
          <w:color w:val="000000" w:themeColor="text1"/>
        </w:rPr>
        <w:t xml:space="preserve">urned to </w:t>
      </w:r>
      <w:r w:rsidR="00823764" w:rsidRPr="001A37C4">
        <w:rPr>
          <w:rFonts w:ascii="Garamond" w:hAnsi="Garamond"/>
          <w:color w:val="000000" w:themeColor="text1"/>
        </w:rPr>
        <w:t xml:space="preserve">the four or five </w:t>
      </w:r>
      <w:r w:rsidR="004A2A7F" w:rsidRPr="001A37C4">
        <w:rPr>
          <w:rFonts w:ascii="Garamond" w:hAnsi="Garamond"/>
          <w:color w:val="000000" w:themeColor="text1"/>
        </w:rPr>
        <w:t xml:space="preserve">critical </w:t>
      </w:r>
      <w:r w:rsidR="00823764" w:rsidRPr="001A37C4">
        <w:rPr>
          <w:rFonts w:ascii="Garamond" w:hAnsi="Garamond"/>
          <w:color w:val="000000" w:themeColor="text1"/>
        </w:rPr>
        <w:t xml:space="preserve">pages and </w:t>
      </w:r>
      <w:r w:rsidR="004A2A7F" w:rsidRPr="001A37C4">
        <w:rPr>
          <w:rFonts w:ascii="Garamond" w:hAnsi="Garamond"/>
          <w:color w:val="000000" w:themeColor="text1"/>
        </w:rPr>
        <w:t xml:space="preserve">told me </w:t>
      </w:r>
      <w:r w:rsidR="00823764" w:rsidRPr="001A37C4">
        <w:rPr>
          <w:rFonts w:ascii="Garamond" w:hAnsi="Garamond"/>
          <w:color w:val="000000" w:themeColor="text1"/>
        </w:rPr>
        <w:t xml:space="preserve">what </w:t>
      </w:r>
      <w:r w:rsidR="004A2A7F" w:rsidRPr="001A37C4">
        <w:rPr>
          <w:rFonts w:ascii="Garamond" w:hAnsi="Garamond"/>
          <w:color w:val="000000" w:themeColor="text1"/>
        </w:rPr>
        <w:t>they</w:t>
      </w:r>
      <w:r w:rsidR="00823764" w:rsidRPr="001A37C4">
        <w:rPr>
          <w:rFonts w:ascii="Garamond" w:hAnsi="Garamond"/>
          <w:color w:val="000000" w:themeColor="text1"/>
        </w:rPr>
        <w:t xml:space="preserve"> would say</w:t>
      </w:r>
      <w:r w:rsidRPr="001A37C4">
        <w:rPr>
          <w:rFonts w:ascii="Garamond" w:hAnsi="Garamond"/>
          <w:color w:val="000000" w:themeColor="text1"/>
        </w:rPr>
        <w:t xml:space="preserve">. </w:t>
      </w:r>
    </w:p>
    <w:p w14:paraId="5A06B3BC" w14:textId="5D549C5C" w:rsidR="004A2A7F" w:rsidRPr="001A37C4" w:rsidRDefault="004A2A7F" w:rsidP="001A37C4">
      <w:pPr>
        <w:pStyle w:val="Heading3"/>
        <w:rPr>
          <w:rFonts w:ascii="Garamond" w:hAnsi="Garamond"/>
          <w:color w:val="000000" w:themeColor="text1"/>
        </w:rPr>
      </w:pPr>
      <w:r w:rsidRPr="001A37C4">
        <w:rPr>
          <w:rFonts w:ascii="Garamond" w:hAnsi="Garamond"/>
          <w:color w:val="000000" w:themeColor="text1"/>
        </w:rPr>
        <w:t>He looked at the endorsements and publisher, glanced at the table of contents, read the first paragraph and then the concluding paragraph of the first chapter. Then he turned to the indexes in the back and skimmed them to see which had the most entries – I knew what he was doing because I’d read Adler’s book on How to Read a Book, and I did the same thing, only at about one one-hundredth the speed he was operating.</w:t>
      </w:r>
    </w:p>
    <w:p w14:paraId="23F2A01E" w14:textId="50808DF2" w:rsidR="001A37C4" w:rsidRPr="001A37C4" w:rsidRDefault="004A2A7F" w:rsidP="001A37C4">
      <w:pPr>
        <w:pStyle w:val="Heading3"/>
        <w:rPr>
          <w:rFonts w:ascii="Garamond" w:hAnsi="Garamond"/>
          <w:color w:val="000000" w:themeColor="text1"/>
        </w:rPr>
      </w:pPr>
      <w:r w:rsidRPr="001A37C4">
        <w:rPr>
          <w:rFonts w:ascii="Garamond" w:hAnsi="Garamond"/>
          <w:color w:val="000000" w:themeColor="text1"/>
        </w:rPr>
        <w:t xml:space="preserve">This was fascinating </w:t>
      </w:r>
      <w:r w:rsidR="00823764" w:rsidRPr="001A37C4">
        <w:rPr>
          <w:rFonts w:ascii="Garamond" w:hAnsi="Garamond"/>
          <w:color w:val="000000" w:themeColor="text1"/>
        </w:rPr>
        <w:t>to watch – and a little discouraging</w:t>
      </w:r>
      <w:r w:rsidRPr="001A37C4">
        <w:rPr>
          <w:rFonts w:ascii="Garamond" w:hAnsi="Garamond"/>
          <w:color w:val="000000" w:themeColor="text1"/>
        </w:rPr>
        <w:t xml:space="preserve">. And then he </w:t>
      </w:r>
      <w:r w:rsidR="001A37C4" w:rsidRPr="001A37C4">
        <w:rPr>
          <w:rFonts w:ascii="Garamond" w:hAnsi="Garamond"/>
          <w:color w:val="000000" w:themeColor="text1"/>
        </w:rPr>
        <w:t xml:space="preserve">turned to a few pages and said, “the important part is going to these four or five pages. His point is going to be – and then he told me what the guy was going to say. He identified the critical section of the book. </w:t>
      </w:r>
    </w:p>
    <w:p w14:paraId="11E6FB4A" w14:textId="77777777" w:rsidR="001A37C4" w:rsidRPr="001A37C4" w:rsidRDefault="001A37C4" w:rsidP="001A37C4">
      <w:pPr>
        <w:pStyle w:val="Heading2"/>
        <w:rPr>
          <w:rFonts w:ascii="Garamond" w:hAnsi="Garamond"/>
          <w:color w:val="000000" w:themeColor="text1"/>
          <w:sz w:val="24"/>
          <w:szCs w:val="24"/>
        </w:rPr>
      </w:pPr>
      <w:r w:rsidRPr="001A37C4">
        <w:rPr>
          <w:rFonts w:ascii="Garamond" w:hAnsi="Garamond"/>
          <w:color w:val="000000" w:themeColor="text1"/>
          <w:sz w:val="24"/>
          <w:szCs w:val="24"/>
        </w:rPr>
        <w:t>I do not think it’s possible for anyone to spend three minutes with the Bible and come away with the same kind of overview.</w:t>
      </w:r>
    </w:p>
    <w:p w14:paraId="6B5E3F8B" w14:textId="77777777" w:rsidR="001A37C4" w:rsidRPr="001A37C4" w:rsidRDefault="001A37C4" w:rsidP="001A37C4">
      <w:pPr>
        <w:pStyle w:val="Heading3"/>
        <w:rPr>
          <w:rFonts w:ascii="Garamond" w:hAnsi="Garamond"/>
          <w:color w:val="000000" w:themeColor="text1"/>
        </w:rPr>
      </w:pPr>
      <w:r w:rsidRPr="001A37C4">
        <w:rPr>
          <w:rFonts w:ascii="Garamond" w:hAnsi="Garamond"/>
          <w:color w:val="000000" w:themeColor="text1"/>
        </w:rPr>
        <w:t>The Bible is pretty unique – for starters, there are 66 books by forty different authors employing a variety of genre.  It is a unified whole, but not in the same way that the book I had handed him is unified.</w:t>
      </w:r>
    </w:p>
    <w:p w14:paraId="2D492ECD" w14:textId="77777777" w:rsidR="001A37C4" w:rsidRPr="001A37C4" w:rsidRDefault="001A37C4" w:rsidP="001A37C4">
      <w:pPr>
        <w:pStyle w:val="Heading3"/>
        <w:rPr>
          <w:rFonts w:ascii="Garamond" w:hAnsi="Garamond"/>
          <w:color w:val="000000" w:themeColor="text1"/>
        </w:rPr>
      </w:pPr>
      <w:r w:rsidRPr="001A37C4">
        <w:rPr>
          <w:rFonts w:ascii="Garamond" w:hAnsi="Garamond"/>
          <w:color w:val="000000" w:themeColor="text1"/>
        </w:rPr>
        <w:t>But if you could, my friend would have earmarked the pages we are studying.</w:t>
      </w:r>
    </w:p>
    <w:p w14:paraId="3099C0B2" w14:textId="77777777" w:rsidR="001A37C4" w:rsidRPr="001A37C4" w:rsidRDefault="001A37C4" w:rsidP="001A37C4">
      <w:pPr>
        <w:pStyle w:val="Heading3"/>
        <w:rPr>
          <w:rFonts w:ascii="Garamond" w:hAnsi="Garamond"/>
          <w:color w:val="000000" w:themeColor="text1"/>
        </w:rPr>
      </w:pPr>
      <w:r w:rsidRPr="001A37C4">
        <w:rPr>
          <w:rFonts w:ascii="Garamond" w:hAnsi="Garamond"/>
          <w:color w:val="000000" w:themeColor="text1"/>
        </w:rPr>
        <w:t>There is a sense in which the entire book pivots in the last week of Christ’s life.</w:t>
      </w:r>
    </w:p>
    <w:p w14:paraId="48ACB5DF" w14:textId="77777777" w:rsidR="001A37C4" w:rsidRPr="001A37C4" w:rsidRDefault="001A37C4" w:rsidP="001A37C4">
      <w:pPr>
        <w:pStyle w:val="Heading4"/>
        <w:rPr>
          <w:rFonts w:ascii="Garamond" w:hAnsi="Garamond"/>
          <w:i w:val="0"/>
          <w:iCs w:val="0"/>
          <w:color w:val="000000" w:themeColor="text1"/>
          <w:sz w:val="24"/>
          <w:szCs w:val="24"/>
        </w:rPr>
      </w:pPr>
      <w:r w:rsidRPr="001A37C4">
        <w:rPr>
          <w:rFonts w:ascii="Garamond" w:hAnsi="Garamond"/>
          <w:i w:val="0"/>
          <w:iCs w:val="0"/>
          <w:color w:val="000000" w:themeColor="text1"/>
          <w:sz w:val="24"/>
          <w:szCs w:val="24"/>
        </w:rPr>
        <w:t>The Old Testament points ahead to the New.</w:t>
      </w:r>
    </w:p>
    <w:p w14:paraId="1378B17D" w14:textId="77777777" w:rsidR="001A37C4" w:rsidRPr="001A37C4" w:rsidRDefault="001A37C4" w:rsidP="001A37C4">
      <w:pPr>
        <w:pStyle w:val="Heading4"/>
        <w:rPr>
          <w:rFonts w:ascii="Garamond" w:hAnsi="Garamond"/>
          <w:i w:val="0"/>
          <w:iCs w:val="0"/>
          <w:color w:val="000000" w:themeColor="text1"/>
          <w:sz w:val="24"/>
          <w:szCs w:val="24"/>
        </w:rPr>
      </w:pPr>
      <w:r w:rsidRPr="001A37C4">
        <w:rPr>
          <w:rFonts w:ascii="Garamond" w:hAnsi="Garamond"/>
          <w:i w:val="0"/>
          <w:iCs w:val="0"/>
          <w:color w:val="000000" w:themeColor="text1"/>
          <w:sz w:val="24"/>
          <w:szCs w:val="24"/>
        </w:rPr>
        <w:t>The New Testament points to the Gospels.</w:t>
      </w:r>
    </w:p>
    <w:p w14:paraId="16C57CC3" w14:textId="77777777" w:rsidR="001A37C4" w:rsidRPr="001A37C4" w:rsidRDefault="001A37C4" w:rsidP="001A37C4">
      <w:pPr>
        <w:pStyle w:val="Heading4"/>
        <w:rPr>
          <w:rFonts w:ascii="Garamond" w:hAnsi="Garamond"/>
          <w:i w:val="0"/>
          <w:iCs w:val="0"/>
          <w:color w:val="000000" w:themeColor="text1"/>
          <w:sz w:val="24"/>
          <w:szCs w:val="24"/>
        </w:rPr>
      </w:pPr>
      <w:r w:rsidRPr="001A37C4">
        <w:rPr>
          <w:rFonts w:ascii="Garamond" w:hAnsi="Garamond"/>
          <w:i w:val="0"/>
          <w:iCs w:val="0"/>
          <w:color w:val="000000" w:themeColor="text1"/>
          <w:sz w:val="24"/>
          <w:szCs w:val="24"/>
        </w:rPr>
        <w:t>The Gospels point to the last week of Christ’s life.</w:t>
      </w:r>
    </w:p>
    <w:p w14:paraId="63436D19" w14:textId="77777777" w:rsidR="001A37C4" w:rsidRPr="001A37C4" w:rsidRDefault="001A37C4" w:rsidP="001A37C4">
      <w:pPr>
        <w:pStyle w:val="Heading4"/>
        <w:rPr>
          <w:rFonts w:ascii="Garamond" w:hAnsi="Garamond"/>
          <w:i w:val="0"/>
          <w:iCs w:val="0"/>
          <w:color w:val="000000" w:themeColor="text1"/>
          <w:sz w:val="24"/>
          <w:szCs w:val="24"/>
        </w:rPr>
      </w:pPr>
      <w:r w:rsidRPr="001A37C4">
        <w:rPr>
          <w:rFonts w:ascii="Garamond" w:hAnsi="Garamond"/>
          <w:i w:val="0"/>
          <w:iCs w:val="0"/>
          <w:color w:val="000000" w:themeColor="text1"/>
          <w:sz w:val="24"/>
          <w:szCs w:val="24"/>
        </w:rPr>
        <w:t>And we could go one step further and say – the last week points to Friday through Sunday.</w:t>
      </w:r>
    </w:p>
    <w:p w14:paraId="5559909C" w14:textId="1F3B0345" w:rsidR="001A37C4" w:rsidRPr="001A37C4" w:rsidRDefault="001A37C4" w:rsidP="001A37C4">
      <w:pPr>
        <w:pStyle w:val="Heading5"/>
        <w:rPr>
          <w:rFonts w:ascii="Garamond" w:hAnsi="Garamond"/>
          <w:color w:val="000000" w:themeColor="text1"/>
          <w:sz w:val="24"/>
          <w:szCs w:val="24"/>
        </w:rPr>
      </w:pPr>
      <w:r w:rsidRPr="001A37C4">
        <w:rPr>
          <w:rFonts w:ascii="Garamond" w:hAnsi="Garamond"/>
          <w:color w:val="000000" w:themeColor="text1"/>
          <w:sz w:val="24"/>
          <w:szCs w:val="24"/>
        </w:rPr>
        <w:t xml:space="preserve">We are not there yet, but we are in the last week. </w:t>
      </w:r>
    </w:p>
    <w:p w14:paraId="796AA9F7" w14:textId="6AB60D6A" w:rsidR="00637524" w:rsidRDefault="002560F6" w:rsidP="004A2A7F">
      <w:pPr>
        <w:pStyle w:val="Heading2"/>
        <w:keepNext w:val="0"/>
        <w:spacing w:line="240" w:lineRule="auto"/>
        <w:rPr>
          <w:rFonts w:ascii="Garamond" w:hAnsi="Garamond"/>
          <w:color w:val="000000" w:themeColor="text1"/>
          <w:sz w:val="24"/>
          <w:szCs w:val="24"/>
        </w:rPr>
      </w:pPr>
      <w:r w:rsidRPr="004A2A7F">
        <w:rPr>
          <w:rFonts w:ascii="Garamond" w:hAnsi="Garamond"/>
          <w:color w:val="000000" w:themeColor="text1"/>
          <w:sz w:val="24"/>
          <w:szCs w:val="24"/>
        </w:rPr>
        <w:t>We</w:t>
      </w:r>
      <w:r w:rsidR="00C55EFD" w:rsidRPr="004A2A7F">
        <w:rPr>
          <w:rFonts w:ascii="Garamond" w:hAnsi="Garamond"/>
          <w:color w:val="000000" w:themeColor="text1"/>
          <w:sz w:val="24"/>
          <w:szCs w:val="24"/>
        </w:rPr>
        <w:t xml:space="preserve"> are walking through the second half of the Gospel of John</w:t>
      </w:r>
      <w:r w:rsidRPr="004A2A7F">
        <w:rPr>
          <w:rFonts w:ascii="Garamond" w:hAnsi="Garamond"/>
          <w:color w:val="000000" w:themeColor="text1"/>
          <w:sz w:val="24"/>
          <w:szCs w:val="24"/>
        </w:rPr>
        <w:t xml:space="preserve"> – which is sometimes referred to as “the Book of Glory</w:t>
      </w:r>
      <w:r w:rsidR="00C55EFD" w:rsidRPr="004A2A7F">
        <w:rPr>
          <w:rFonts w:ascii="Garamond" w:hAnsi="Garamond"/>
          <w:color w:val="000000" w:themeColor="text1"/>
          <w:sz w:val="24"/>
          <w:szCs w:val="24"/>
        </w:rPr>
        <w:t>.</w:t>
      </w:r>
      <w:r w:rsidRPr="004A2A7F">
        <w:rPr>
          <w:rFonts w:ascii="Garamond" w:hAnsi="Garamond"/>
          <w:color w:val="000000" w:themeColor="text1"/>
          <w:sz w:val="24"/>
          <w:szCs w:val="24"/>
        </w:rPr>
        <w:t xml:space="preserve">”  </w:t>
      </w:r>
      <w:r w:rsidR="00A05827" w:rsidRPr="004A2A7F">
        <w:rPr>
          <w:rFonts w:ascii="Garamond" w:hAnsi="Garamond"/>
          <w:color w:val="000000" w:themeColor="text1"/>
          <w:sz w:val="24"/>
          <w:szCs w:val="24"/>
        </w:rPr>
        <w:t xml:space="preserve">It is </w:t>
      </w:r>
      <w:r w:rsidRPr="004A2A7F">
        <w:rPr>
          <w:rFonts w:ascii="Garamond" w:hAnsi="Garamond"/>
          <w:color w:val="000000" w:themeColor="text1"/>
          <w:sz w:val="24"/>
          <w:szCs w:val="24"/>
        </w:rPr>
        <w:t xml:space="preserve">nine chapters that detail </w:t>
      </w:r>
      <w:r w:rsidR="00C55EFD" w:rsidRPr="004A2A7F">
        <w:rPr>
          <w:rFonts w:ascii="Garamond" w:hAnsi="Garamond"/>
          <w:color w:val="000000" w:themeColor="text1"/>
          <w:sz w:val="24"/>
          <w:szCs w:val="24"/>
        </w:rPr>
        <w:t>the</w:t>
      </w:r>
      <w:r w:rsidR="00637524">
        <w:rPr>
          <w:rFonts w:ascii="Garamond" w:hAnsi="Garamond"/>
          <w:color w:val="000000" w:themeColor="text1"/>
          <w:sz w:val="24"/>
          <w:szCs w:val="24"/>
        </w:rPr>
        <w:t xml:space="preserve"> events between his triumphal entry and his resurrection.</w:t>
      </w:r>
    </w:p>
    <w:p w14:paraId="09EA43E3" w14:textId="1D86CB26" w:rsidR="00EE2BFB" w:rsidRPr="004A2A7F" w:rsidRDefault="00A05827" w:rsidP="004A2A7F">
      <w:pPr>
        <w:pStyle w:val="Heading2"/>
        <w:keepNext w:val="0"/>
        <w:spacing w:line="240" w:lineRule="auto"/>
        <w:rPr>
          <w:rFonts w:ascii="Garamond" w:hAnsi="Garamond"/>
          <w:color w:val="000000" w:themeColor="text1"/>
          <w:sz w:val="24"/>
          <w:szCs w:val="24"/>
        </w:rPr>
      </w:pPr>
      <w:r w:rsidRPr="004A2A7F">
        <w:rPr>
          <w:rFonts w:ascii="Garamond" w:hAnsi="Garamond"/>
          <w:color w:val="000000" w:themeColor="text1"/>
          <w:sz w:val="24"/>
          <w:szCs w:val="24"/>
        </w:rPr>
        <w:t>In the beginning of John 12</w:t>
      </w:r>
      <w:r w:rsidR="00146326" w:rsidRPr="004A2A7F">
        <w:rPr>
          <w:rFonts w:ascii="Garamond" w:hAnsi="Garamond"/>
          <w:color w:val="000000" w:themeColor="text1"/>
          <w:sz w:val="24"/>
          <w:szCs w:val="24"/>
        </w:rPr>
        <w:t xml:space="preserve">, Jesus </w:t>
      </w:r>
      <w:r w:rsidRPr="004A2A7F">
        <w:rPr>
          <w:rFonts w:ascii="Garamond" w:hAnsi="Garamond"/>
          <w:color w:val="000000" w:themeColor="text1"/>
          <w:sz w:val="24"/>
          <w:szCs w:val="24"/>
        </w:rPr>
        <w:t xml:space="preserve">parades into Jerusalem </w:t>
      </w:r>
      <w:r w:rsidR="002560F6" w:rsidRPr="004A2A7F">
        <w:rPr>
          <w:rFonts w:ascii="Garamond" w:hAnsi="Garamond"/>
          <w:color w:val="000000" w:themeColor="text1"/>
          <w:sz w:val="24"/>
          <w:szCs w:val="24"/>
        </w:rPr>
        <w:t xml:space="preserve">for the Passover – which is </w:t>
      </w:r>
      <w:r w:rsidR="00EE2BFB" w:rsidRPr="004A2A7F">
        <w:rPr>
          <w:rFonts w:ascii="Garamond" w:hAnsi="Garamond"/>
          <w:color w:val="000000" w:themeColor="text1"/>
          <w:sz w:val="24"/>
          <w:szCs w:val="24"/>
        </w:rPr>
        <w:t>the big holiday for the Jews: it’s like the fourth of July and Christmas mixed together and spread out over a week.</w:t>
      </w:r>
    </w:p>
    <w:p w14:paraId="2DF34AE6" w14:textId="77777777" w:rsidR="00146326" w:rsidRPr="004A2A7F" w:rsidRDefault="00EE2BFB" w:rsidP="004A2A7F">
      <w:pPr>
        <w:pStyle w:val="Heading2"/>
        <w:keepNext w:val="0"/>
        <w:spacing w:line="240" w:lineRule="auto"/>
        <w:rPr>
          <w:rFonts w:ascii="Garamond" w:hAnsi="Garamond"/>
          <w:color w:val="000000" w:themeColor="text1"/>
          <w:sz w:val="24"/>
          <w:szCs w:val="24"/>
        </w:rPr>
      </w:pPr>
      <w:r w:rsidRPr="004A2A7F">
        <w:rPr>
          <w:rFonts w:ascii="Garamond" w:hAnsi="Garamond"/>
          <w:color w:val="000000" w:themeColor="text1"/>
          <w:sz w:val="24"/>
          <w:szCs w:val="24"/>
        </w:rPr>
        <w:lastRenderedPageBreak/>
        <w:t>At this point, his time is short.  He knows he is going to die. He has been saying as much – though the disciples have refused to hear as much. But</w:t>
      </w:r>
      <w:r w:rsidR="00146326" w:rsidRPr="004A2A7F">
        <w:rPr>
          <w:rFonts w:ascii="Garamond" w:hAnsi="Garamond"/>
          <w:color w:val="000000" w:themeColor="text1"/>
          <w:sz w:val="24"/>
          <w:szCs w:val="24"/>
        </w:rPr>
        <w:t xml:space="preserve"> he has not only come to </w:t>
      </w:r>
      <w:r w:rsidRPr="004A2A7F">
        <w:rPr>
          <w:rFonts w:ascii="Garamond" w:hAnsi="Garamond"/>
          <w:color w:val="000000" w:themeColor="text1"/>
          <w:sz w:val="24"/>
          <w:szCs w:val="24"/>
        </w:rPr>
        <w:t>Jerusalem to die</w:t>
      </w:r>
      <w:r w:rsidR="00146326" w:rsidRPr="004A2A7F">
        <w:rPr>
          <w:rFonts w:ascii="Garamond" w:hAnsi="Garamond"/>
          <w:color w:val="000000" w:themeColor="text1"/>
          <w:sz w:val="24"/>
          <w:szCs w:val="24"/>
        </w:rPr>
        <w:t xml:space="preserve">, he has timed his arrival </w:t>
      </w:r>
      <w:r w:rsidRPr="004A2A7F">
        <w:rPr>
          <w:rFonts w:ascii="Garamond" w:hAnsi="Garamond"/>
          <w:color w:val="000000" w:themeColor="text1"/>
          <w:sz w:val="24"/>
          <w:szCs w:val="24"/>
        </w:rPr>
        <w:t>to coincide with the Passover</w:t>
      </w:r>
      <w:r w:rsidR="00146326" w:rsidRPr="004A2A7F">
        <w:rPr>
          <w:rFonts w:ascii="Garamond" w:hAnsi="Garamond"/>
          <w:color w:val="000000" w:themeColor="text1"/>
          <w:sz w:val="24"/>
          <w:szCs w:val="24"/>
        </w:rPr>
        <w:t>, because his claim is that it has always been about him – that H</w:t>
      </w:r>
      <w:r w:rsidR="00A05827" w:rsidRPr="004A2A7F">
        <w:rPr>
          <w:rFonts w:ascii="Garamond" w:hAnsi="Garamond"/>
          <w:color w:val="000000" w:themeColor="text1"/>
          <w:sz w:val="24"/>
          <w:szCs w:val="24"/>
        </w:rPr>
        <w:t xml:space="preserve">e is the true Lamb of God who takes away the sins of the world.  </w:t>
      </w:r>
    </w:p>
    <w:p w14:paraId="0E9A4D5B" w14:textId="77777777" w:rsidR="00823764" w:rsidRPr="004A2A7F" w:rsidRDefault="00146326"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 xml:space="preserve">His claim is that over a thousand years earlier, when Moses told the Jews to take a one year old, </w:t>
      </w:r>
      <w:r w:rsidR="00A05827" w:rsidRPr="004A2A7F">
        <w:rPr>
          <w:rFonts w:ascii="Garamond" w:hAnsi="Garamond"/>
          <w:color w:val="000000" w:themeColor="text1"/>
        </w:rPr>
        <w:t>unblemished male lamb</w:t>
      </w:r>
      <w:r w:rsidRPr="004A2A7F">
        <w:rPr>
          <w:rFonts w:ascii="Garamond" w:hAnsi="Garamond"/>
          <w:color w:val="000000" w:themeColor="text1"/>
        </w:rPr>
        <w:t xml:space="preserve">, to slay it – without breaking any of its bones – and then to paint its blood over the door of their home so that the Angel of Death would know to pass over this house, not claiming the life of the first born male – that the lamb was a placeholder for Jesus. </w:t>
      </w:r>
    </w:p>
    <w:p w14:paraId="5BEB8AA6" w14:textId="1FDDA754" w:rsidR="00A05827" w:rsidRPr="004A2A7F" w:rsidRDefault="00823764"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His claim is t</w:t>
      </w:r>
      <w:r w:rsidR="00146326" w:rsidRPr="004A2A7F">
        <w:rPr>
          <w:rFonts w:ascii="Garamond" w:hAnsi="Garamond"/>
          <w:color w:val="000000" w:themeColor="text1"/>
        </w:rPr>
        <w:t xml:space="preserve">hat the entire Passover celebration had been </w:t>
      </w:r>
      <w:r w:rsidR="00A05827" w:rsidRPr="004A2A7F">
        <w:rPr>
          <w:rFonts w:ascii="Garamond" w:hAnsi="Garamond"/>
          <w:color w:val="000000" w:themeColor="text1"/>
        </w:rPr>
        <w:t xml:space="preserve">designed to foreshadow what </w:t>
      </w:r>
      <w:r w:rsidR="00146326" w:rsidRPr="004A2A7F">
        <w:rPr>
          <w:rFonts w:ascii="Garamond" w:hAnsi="Garamond"/>
          <w:color w:val="000000" w:themeColor="text1"/>
        </w:rPr>
        <w:t>He</w:t>
      </w:r>
      <w:r w:rsidR="00A05827" w:rsidRPr="004A2A7F">
        <w:rPr>
          <w:rFonts w:ascii="Garamond" w:hAnsi="Garamond"/>
          <w:color w:val="000000" w:themeColor="text1"/>
        </w:rPr>
        <w:t xml:space="preserve"> w</w:t>
      </w:r>
      <w:r w:rsidR="00146326" w:rsidRPr="004A2A7F">
        <w:rPr>
          <w:rFonts w:ascii="Garamond" w:hAnsi="Garamond"/>
          <w:color w:val="000000" w:themeColor="text1"/>
        </w:rPr>
        <w:t>as about to</w:t>
      </w:r>
      <w:r w:rsidR="00A05827" w:rsidRPr="004A2A7F">
        <w:rPr>
          <w:rFonts w:ascii="Garamond" w:hAnsi="Garamond"/>
          <w:color w:val="000000" w:themeColor="text1"/>
        </w:rPr>
        <w:t xml:space="preserve"> do.</w:t>
      </w:r>
    </w:p>
    <w:p w14:paraId="378B5E13" w14:textId="37CA8C84" w:rsidR="00A05827" w:rsidRPr="004A2A7F" w:rsidRDefault="00823764"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His claim is that f</w:t>
      </w:r>
      <w:r w:rsidR="00A05827" w:rsidRPr="004A2A7F">
        <w:rPr>
          <w:rFonts w:ascii="Garamond" w:hAnsi="Garamond"/>
          <w:color w:val="000000" w:themeColor="text1"/>
        </w:rPr>
        <w:t xml:space="preserve">or a thousand years and in hundreds of ways God </w:t>
      </w:r>
      <w:r w:rsidRPr="004A2A7F">
        <w:rPr>
          <w:rFonts w:ascii="Garamond" w:hAnsi="Garamond"/>
          <w:color w:val="000000" w:themeColor="text1"/>
        </w:rPr>
        <w:t xml:space="preserve">has been hammering home </w:t>
      </w:r>
      <w:r w:rsidR="00A05827" w:rsidRPr="004A2A7F">
        <w:rPr>
          <w:rFonts w:ascii="Garamond" w:hAnsi="Garamond"/>
          <w:color w:val="000000" w:themeColor="text1"/>
        </w:rPr>
        <w:t>the idea that sin equals death, but that an innocent third party can die so that guilty peop</w:t>
      </w:r>
      <w:r w:rsidRPr="004A2A7F">
        <w:rPr>
          <w:rFonts w:ascii="Garamond" w:hAnsi="Garamond"/>
          <w:color w:val="000000" w:themeColor="text1"/>
        </w:rPr>
        <w:t>l</w:t>
      </w:r>
      <w:r w:rsidR="00A05827" w:rsidRPr="004A2A7F">
        <w:rPr>
          <w:rFonts w:ascii="Garamond" w:hAnsi="Garamond"/>
          <w:color w:val="000000" w:themeColor="text1"/>
        </w:rPr>
        <w:t>e can go free.</w:t>
      </w:r>
    </w:p>
    <w:p w14:paraId="16AB1E5F" w14:textId="7BA6205F" w:rsidR="00A05827" w:rsidRPr="004A2A7F" w:rsidRDefault="00A05827" w:rsidP="004A2A7F">
      <w:pPr>
        <w:pStyle w:val="Heading2"/>
        <w:keepNext w:val="0"/>
        <w:spacing w:line="240" w:lineRule="auto"/>
        <w:rPr>
          <w:rFonts w:ascii="Garamond" w:hAnsi="Garamond"/>
          <w:color w:val="000000" w:themeColor="text1"/>
          <w:sz w:val="24"/>
          <w:szCs w:val="24"/>
        </w:rPr>
      </w:pPr>
      <w:r w:rsidRPr="004A2A7F">
        <w:rPr>
          <w:rFonts w:ascii="Garamond" w:hAnsi="Garamond"/>
          <w:color w:val="000000" w:themeColor="text1"/>
          <w:sz w:val="24"/>
          <w:szCs w:val="24"/>
        </w:rPr>
        <w:t>All kinds of story lines come together in th</w:t>
      </w:r>
      <w:r w:rsidR="00823764" w:rsidRPr="004A2A7F">
        <w:rPr>
          <w:rFonts w:ascii="Garamond" w:hAnsi="Garamond"/>
          <w:color w:val="000000" w:themeColor="text1"/>
          <w:sz w:val="24"/>
          <w:szCs w:val="24"/>
        </w:rPr>
        <w:t xml:space="preserve">e final week of Christ’s life. And that is what we are going to be looking at over the next few months as we approach Easter. </w:t>
      </w:r>
    </w:p>
    <w:p w14:paraId="7090059F" w14:textId="0511B988" w:rsidR="00BE095A" w:rsidRPr="004A2A7F" w:rsidRDefault="00A05827"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 xml:space="preserve">We </w:t>
      </w:r>
      <w:r w:rsidR="00823764" w:rsidRPr="004A2A7F">
        <w:rPr>
          <w:rFonts w:ascii="Garamond" w:hAnsi="Garamond"/>
          <w:color w:val="000000" w:themeColor="text1"/>
        </w:rPr>
        <w:t xml:space="preserve">will </w:t>
      </w:r>
      <w:r w:rsidRPr="004A2A7F">
        <w:rPr>
          <w:rFonts w:ascii="Garamond" w:hAnsi="Garamond"/>
          <w:color w:val="000000" w:themeColor="text1"/>
        </w:rPr>
        <w:t xml:space="preserve">see </w:t>
      </w:r>
      <w:r w:rsidR="00823764" w:rsidRPr="004A2A7F">
        <w:rPr>
          <w:rFonts w:ascii="Garamond" w:hAnsi="Garamond"/>
          <w:color w:val="000000" w:themeColor="text1"/>
        </w:rPr>
        <w:t xml:space="preserve">Jesus </w:t>
      </w:r>
      <w:r w:rsidR="00BE095A" w:rsidRPr="004A2A7F">
        <w:rPr>
          <w:rFonts w:ascii="Garamond" w:hAnsi="Garamond"/>
          <w:color w:val="000000" w:themeColor="text1"/>
        </w:rPr>
        <w:t>turn away from the crowds to focus on the disciples.</w:t>
      </w:r>
    </w:p>
    <w:p w14:paraId="340DAA4E" w14:textId="525CC072" w:rsidR="00BE095A" w:rsidRPr="004A2A7F" w:rsidRDefault="00BE095A" w:rsidP="004A2A7F">
      <w:pPr>
        <w:pStyle w:val="Heading4"/>
        <w:keepNext w:val="0"/>
        <w:spacing w:line="240" w:lineRule="auto"/>
        <w:rPr>
          <w:rFonts w:ascii="Garamond" w:hAnsi="Garamond"/>
          <w:i w:val="0"/>
          <w:iCs w:val="0"/>
          <w:color w:val="000000" w:themeColor="text1"/>
          <w:sz w:val="24"/>
          <w:szCs w:val="24"/>
        </w:rPr>
      </w:pPr>
      <w:r w:rsidRPr="004A2A7F">
        <w:rPr>
          <w:rFonts w:ascii="Garamond" w:hAnsi="Garamond"/>
          <w:i w:val="0"/>
          <w:iCs w:val="0"/>
          <w:color w:val="000000" w:themeColor="text1"/>
          <w:sz w:val="24"/>
          <w:szCs w:val="24"/>
        </w:rPr>
        <w:t xml:space="preserve">We go from John 3:16 – God so loved the World, to </w:t>
      </w:r>
      <w:r w:rsidR="00C55EFD" w:rsidRPr="004A2A7F">
        <w:rPr>
          <w:rFonts w:ascii="Garamond" w:hAnsi="Garamond"/>
          <w:i w:val="0"/>
          <w:iCs w:val="0"/>
          <w:color w:val="000000" w:themeColor="text1"/>
          <w:sz w:val="24"/>
          <w:szCs w:val="24"/>
        </w:rPr>
        <w:t xml:space="preserve">a more focused set of actions and </w:t>
      </w:r>
      <w:r w:rsidR="00823764" w:rsidRPr="004A2A7F">
        <w:rPr>
          <w:rFonts w:ascii="Garamond" w:hAnsi="Garamond"/>
          <w:i w:val="0"/>
          <w:iCs w:val="0"/>
          <w:color w:val="000000" w:themeColor="text1"/>
          <w:sz w:val="24"/>
          <w:szCs w:val="24"/>
        </w:rPr>
        <w:t xml:space="preserve">attention on </w:t>
      </w:r>
      <w:r w:rsidR="00C55EFD" w:rsidRPr="004A2A7F">
        <w:rPr>
          <w:rFonts w:ascii="Garamond" w:hAnsi="Garamond"/>
          <w:i w:val="0"/>
          <w:iCs w:val="0"/>
          <w:color w:val="000000" w:themeColor="text1"/>
          <w:sz w:val="24"/>
          <w:szCs w:val="24"/>
        </w:rPr>
        <w:t xml:space="preserve">his </w:t>
      </w:r>
      <w:r w:rsidR="00A05827" w:rsidRPr="004A2A7F">
        <w:rPr>
          <w:rFonts w:ascii="Garamond" w:hAnsi="Garamond"/>
          <w:i w:val="0"/>
          <w:iCs w:val="0"/>
          <w:color w:val="000000" w:themeColor="text1"/>
          <w:sz w:val="24"/>
          <w:szCs w:val="24"/>
        </w:rPr>
        <w:t xml:space="preserve">key </w:t>
      </w:r>
      <w:r w:rsidR="00C55EFD" w:rsidRPr="004A2A7F">
        <w:rPr>
          <w:rFonts w:ascii="Garamond" w:hAnsi="Garamond"/>
          <w:i w:val="0"/>
          <w:iCs w:val="0"/>
          <w:color w:val="000000" w:themeColor="text1"/>
          <w:sz w:val="24"/>
          <w:szCs w:val="24"/>
        </w:rPr>
        <w:t>people.</w:t>
      </w:r>
      <w:r w:rsidR="005345DD" w:rsidRPr="004A2A7F">
        <w:rPr>
          <w:rStyle w:val="EndnoteReference"/>
          <w:rFonts w:ascii="Garamond" w:hAnsi="Garamond"/>
          <w:i w:val="0"/>
          <w:iCs w:val="0"/>
          <w:color w:val="000000" w:themeColor="text1"/>
          <w:sz w:val="24"/>
          <w:szCs w:val="24"/>
        </w:rPr>
        <w:endnoteReference w:id="1"/>
      </w:r>
      <w:r w:rsidR="00C55EFD" w:rsidRPr="004A2A7F">
        <w:rPr>
          <w:rFonts w:ascii="Garamond" w:hAnsi="Garamond"/>
          <w:i w:val="0"/>
          <w:iCs w:val="0"/>
          <w:color w:val="000000" w:themeColor="text1"/>
          <w:sz w:val="24"/>
          <w:szCs w:val="24"/>
        </w:rPr>
        <w:t xml:space="preserve"> </w:t>
      </w:r>
    </w:p>
    <w:p w14:paraId="428752B1" w14:textId="750EF868" w:rsidR="00A05827" w:rsidRPr="004A2A7F" w:rsidRDefault="00823764"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 xml:space="preserve">We will listen as </w:t>
      </w:r>
      <w:r w:rsidR="00A05827" w:rsidRPr="004A2A7F">
        <w:rPr>
          <w:rFonts w:ascii="Garamond" w:hAnsi="Garamond"/>
          <w:color w:val="000000" w:themeColor="text1"/>
        </w:rPr>
        <w:t xml:space="preserve">He </w:t>
      </w:r>
      <w:r w:rsidRPr="004A2A7F">
        <w:rPr>
          <w:rFonts w:ascii="Garamond" w:hAnsi="Garamond"/>
          <w:color w:val="000000" w:themeColor="text1"/>
        </w:rPr>
        <w:t xml:space="preserve">reinforces key points – as he </w:t>
      </w:r>
      <w:r w:rsidR="00A05827" w:rsidRPr="004A2A7F">
        <w:rPr>
          <w:rFonts w:ascii="Garamond" w:hAnsi="Garamond"/>
          <w:color w:val="000000" w:themeColor="text1"/>
        </w:rPr>
        <w:t>talk</w:t>
      </w:r>
      <w:r w:rsidRPr="004A2A7F">
        <w:rPr>
          <w:rFonts w:ascii="Garamond" w:hAnsi="Garamond"/>
          <w:color w:val="000000" w:themeColor="text1"/>
        </w:rPr>
        <w:t>s</w:t>
      </w:r>
      <w:r w:rsidR="00A05827" w:rsidRPr="004A2A7F">
        <w:rPr>
          <w:rFonts w:ascii="Garamond" w:hAnsi="Garamond"/>
          <w:color w:val="000000" w:themeColor="text1"/>
        </w:rPr>
        <w:t xml:space="preserve"> about </w:t>
      </w:r>
      <w:r w:rsidRPr="004A2A7F">
        <w:rPr>
          <w:rFonts w:ascii="Garamond" w:hAnsi="Garamond"/>
          <w:color w:val="000000" w:themeColor="text1"/>
        </w:rPr>
        <w:t xml:space="preserve">love and clarifies His mission. </w:t>
      </w:r>
    </w:p>
    <w:p w14:paraId="018BDD23" w14:textId="77777777" w:rsidR="00823764" w:rsidRPr="004A2A7F" w:rsidRDefault="00823764"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 xml:space="preserve">We will also see how he </w:t>
      </w:r>
      <w:r w:rsidR="00A05827" w:rsidRPr="004A2A7F">
        <w:rPr>
          <w:rFonts w:ascii="Garamond" w:hAnsi="Garamond"/>
          <w:color w:val="000000" w:themeColor="text1"/>
        </w:rPr>
        <w:t xml:space="preserve">deftly navigates </w:t>
      </w:r>
      <w:r w:rsidRPr="004A2A7F">
        <w:rPr>
          <w:rFonts w:ascii="Garamond" w:hAnsi="Garamond"/>
          <w:color w:val="000000" w:themeColor="text1"/>
        </w:rPr>
        <w:t xml:space="preserve">the </w:t>
      </w:r>
      <w:r w:rsidR="00A05827" w:rsidRPr="004A2A7F">
        <w:rPr>
          <w:rFonts w:ascii="Garamond" w:hAnsi="Garamond"/>
          <w:color w:val="000000" w:themeColor="text1"/>
        </w:rPr>
        <w:t xml:space="preserve">power </w:t>
      </w:r>
      <w:r w:rsidRPr="004A2A7F">
        <w:rPr>
          <w:rFonts w:ascii="Garamond" w:hAnsi="Garamond"/>
          <w:color w:val="000000" w:themeColor="text1"/>
        </w:rPr>
        <w:t xml:space="preserve">plays all around him. </w:t>
      </w:r>
    </w:p>
    <w:p w14:paraId="3E5059BD" w14:textId="62AB09F7" w:rsidR="00A05827" w:rsidRPr="00637524" w:rsidRDefault="00A05827" w:rsidP="00637524">
      <w:pPr>
        <w:pStyle w:val="Heading1"/>
        <w:keepNext w:val="0"/>
        <w:spacing w:line="240" w:lineRule="auto"/>
        <w:rPr>
          <w:rStyle w:val="apple-converted-space"/>
          <w:rFonts w:ascii="Garamond" w:eastAsia="Times New Roman" w:hAnsi="Garamond" w:cs="Segoe UI"/>
          <w:b/>
          <w:bCs/>
          <w:color w:val="000000" w:themeColor="text1"/>
          <w:sz w:val="24"/>
          <w:szCs w:val="24"/>
          <w:lang w:val="en-US"/>
        </w:rPr>
      </w:pPr>
      <w:r w:rsidRPr="004A2A7F">
        <w:rPr>
          <w:rStyle w:val="text"/>
          <w:rFonts w:ascii="Garamond" w:hAnsi="Garamond" w:cs="Segoe UI"/>
          <w:b/>
          <w:bCs/>
          <w:color w:val="000000" w:themeColor="text1"/>
          <w:sz w:val="24"/>
          <w:szCs w:val="24"/>
        </w:rPr>
        <w:t xml:space="preserve">John 13:1: </w:t>
      </w:r>
      <w:r w:rsidR="007F21E4" w:rsidRPr="004A2A7F">
        <w:rPr>
          <w:rStyle w:val="text"/>
          <w:rFonts w:ascii="Garamond" w:hAnsi="Garamond" w:cs="Segoe UI"/>
          <w:b/>
          <w:bCs/>
          <w:color w:val="000000" w:themeColor="text1"/>
          <w:sz w:val="24"/>
          <w:szCs w:val="24"/>
        </w:rPr>
        <w:t>It was just before the Passover Festival.</w:t>
      </w:r>
      <w:r w:rsidR="007F21E4" w:rsidRPr="004A2A7F">
        <w:rPr>
          <w:rStyle w:val="apple-converted-space"/>
          <w:rFonts w:ascii="Garamond" w:hAnsi="Garamond" w:cs="Segoe UI"/>
          <w:b/>
          <w:bCs/>
          <w:color w:val="000000" w:themeColor="text1"/>
          <w:sz w:val="24"/>
          <w:szCs w:val="24"/>
        </w:rPr>
        <w:t> </w:t>
      </w:r>
      <w:r w:rsidR="007F21E4" w:rsidRPr="004A2A7F">
        <w:rPr>
          <w:rStyle w:val="text"/>
          <w:rFonts w:ascii="Garamond" w:hAnsi="Garamond" w:cs="Segoe UI"/>
          <w:b/>
          <w:bCs/>
          <w:color w:val="000000" w:themeColor="text1"/>
          <w:sz w:val="24"/>
          <w:szCs w:val="24"/>
        </w:rPr>
        <w:t>Jesus knew that the hour had come</w:t>
      </w:r>
      <w:r w:rsidR="007F21E4" w:rsidRPr="004A2A7F">
        <w:rPr>
          <w:rStyle w:val="apple-converted-space"/>
          <w:rFonts w:ascii="Garamond" w:hAnsi="Garamond" w:cs="Segoe UI"/>
          <w:b/>
          <w:bCs/>
          <w:color w:val="000000" w:themeColor="text1"/>
          <w:sz w:val="24"/>
          <w:szCs w:val="24"/>
        </w:rPr>
        <w:t> </w:t>
      </w:r>
      <w:r w:rsidR="007F21E4" w:rsidRPr="004A2A7F">
        <w:rPr>
          <w:rStyle w:val="text"/>
          <w:rFonts w:ascii="Garamond" w:hAnsi="Garamond" w:cs="Segoe UI"/>
          <w:b/>
          <w:bCs/>
          <w:color w:val="000000" w:themeColor="text1"/>
          <w:sz w:val="24"/>
          <w:szCs w:val="24"/>
        </w:rPr>
        <w:t>for him to leave this world and go to the Father.</w:t>
      </w:r>
      <w:r w:rsidR="007F21E4" w:rsidRPr="004A2A7F">
        <w:rPr>
          <w:rStyle w:val="apple-converted-space"/>
          <w:rFonts w:ascii="Garamond" w:hAnsi="Garamond" w:cs="Segoe UI"/>
          <w:b/>
          <w:bCs/>
          <w:color w:val="000000" w:themeColor="text1"/>
          <w:sz w:val="24"/>
          <w:szCs w:val="24"/>
        </w:rPr>
        <w:t> </w:t>
      </w:r>
      <w:r w:rsidR="00AD1799" w:rsidRPr="00637524">
        <w:rPr>
          <w:rStyle w:val="apple-converted-space"/>
          <w:rFonts w:ascii="Garamond" w:eastAsia="Times New Roman" w:hAnsi="Garamond" w:cs="Segoe UI"/>
          <w:color w:val="000000" w:themeColor="text1"/>
          <w:sz w:val="24"/>
          <w:szCs w:val="24"/>
          <w:lang w:val="en-US"/>
        </w:rPr>
        <w:t xml:space="preserve">This was all set up in </w:t>
      </w:r>
      <w:r w:rsidRPr="00637524">
        <w:rPr>
          <w:rStyle w:val="apple-converted-space"/>
          <w:rFonts w:ascii="Garamond" w:eastAsia="Times New Roman" w:hAnsi="Garamond" w:cs="Segoe UI"/>
          <w:color w:val="000000" w:themeColor="text1"/>
          <w:sz w:val="24"/>
          <w:szCs w:val="24"/>
          <w:lang w:val="en-US"/>
        </w:rPr>
        <w:t>last week</w:t>
      </w:r>
      <w:r w:rsidR="00AD1799" w:rsidRPr="00637524">
        <w:rPr>
          <w:rStyle w:val="apple-converted-space"/>
          <w:rFonts w:ascii="Garamond" w:eastAsia="Times New Roman" w:hAnsi="Garamond" w:cs="Segoe UI"/>
          <w:color w:val="000000" w:themeColor="text1"/>
          <w:sz w:val="24"/>
          <w:szCs w:val="24"/>
          <w:lang w:val="en-US"/>
        </w:rPr>
        <w:t>’s text. I</w:t>
      </w:r>
      <w:r w:rsidRPr="00637524">
        <w:rPr>
          <w:rStyle w:val="apple-converted-space"/>
          <w:rFonts w:ascii="Garamond" w:eastAsia="Times New Roman" w:hAnsi="Garamond" w:cs="Segoe UI"/>
          <w:color w:val="000000" w:themeColor="text1"/>
          <w:sz w:val="24"/>
          <w:szCs w:val="24"/>
          <w:lang w:val="en-US"/>
        </w:rPr>
        <w:t xml:space="preserve">n John 12 we </w:t>
      </w:r>
      <w:r w:rsidR="00AD1799" w:rsidRPr="00637524">
        <w:rPr>
          <w:rStyle w:val="apple-converted-space"/>
          <w:rFonts w:ascii="Garamond" w:eastAsia="Times New Roman" w:hAnsi="Garamond" w:cs="Segoe UI"/>
          <w:color w:val="000000" w:themeColor="text1"/>
          <w:sz w:val="24"/>
          <w:szCs w:val="24"/>
          <w:lang w:val="en-US"/>
        </w:rPr>
        <w:t xml:space="preserve">noted </w:t>
      </w:r>
      <w:r w:rsidRPr="00637524">
        <w:rPr>
          <w:rStyle w:val="apple-converted-space"/>
          <w:rFonts w:ascii="Garamond" w:eastAsia="Times New Roman" w:hAnsi="Garamond" w:cs="Segoe UI"/>
          <w:color w:val="000000" w:themeColor="text1"/>
          <w:sz w:val="24"/>
          <w:szCs w:val="24"/>
          <w:lang w:val="en-US"/>
        </w:rPr>
        <w:t>that after Andrew told Jesus that there were people there to see him, Jesus had replied, “It is time for the Son of Man to be glorified.</w:t>
      </w:r>
      <w:r w:rsidR="00AD1799" w:rsidRPr="00637524">
        <w:rPr>
          <w:rStyle w:val="apple-converted-space"/>
          <w:rFonts w:ascii="Garamond" w:eastAsia="Times New Roman" w:hAnsi="Garamond" w:cs="Segoe UI"/>
          <w:color w:val="000000" w:themeColor="text1"/>
          <w:sz w:val="24"/>
          <w:szCs w:val="24"/>
          <w:lang w:val="en-US"/>
        </w:rPr>
        <w:t>”</w:t>
      </w:r>
      <w:r w:rsidRPr="00637524">
        <w:rPr>
          <w:rStyle w:val="apple-converted-space"/>
          <w:rFonts w:ascii="Garamond" w:eastAsia="Times New Roman" w:hAnsi="Garamond" w:cs="Segoe UI"/>
          <w:color w:val="000000" w:themeColor="text1"/>
          <w:sz w:val="24"/>
          <w:szCs w:val="24"/>
          <w:lang w:val="en-US"/>
        </w:rPr>
        <w:t xml:space="preserve"> It</w:t>
      </w:r>
      <w:r w:rsidR="00AD1799" w:rsidRPr="00637524">
        <w:rPr>
          <w:rStyle w:val="apple-converted-space"/>
          <w:rFonts w:ascii="Garamond" w:eastAsia="Times New Roman" w:hAnsi="Garamond" w:cs="Segoe UI"/>
          <w:color w:val="000000" w:themeColor="text1"/>
          <w:sz w:val="24"/>
          <w:szCs w:val="24"/>
          <w:lang w:val="en-US"/>
        </w:rPr>
        <w:t>’</w:t>
      </w:r>
      <w:r w:rsidRPr="00637524">
        <w:rPr>
          <w:rStyle w:val="apple-converted-space"/>
          <w:rFonts w:ascii="Garamond" w:eastAsia="Times New Roman" w:hAnsi="Garamond" w:cs="Segoe UI"/>
          <w:color w:val="000000" w:themeColor="text1"/>
          <w:sz w:val="24"/>
          <w:szCs w:val="24"/>
          <w:lang w:val="en-US"/>
        </w:rPr>
        <w:t xml:space="preserve">s go time. After many occasions </w:t>
      </w:r>
      <w:r w:rsidR="00AD1799" w:rsidRPr="00637524">
        <w:rPr>
          <w:rStyle w:val="apple-converted-space"/>
          <w:rFonts w:ascii="Garamond" w:eastAsia="Times New Roman" w:hAnsi="Garamond" w:cs="Segoe UI"/>
          <w:color w:val="000000" w:themeColor="text1"/>
          <w:sz w:val="24"/>
          <w:szCs w:val="24"/>
          <w:lang w:val="en-US"/>
        </w:rPr>
        <w:t xml:space="preserve">in which Jesus had said, </w:t>
      </w:r>
      <w:r w:rsidRPr="00637524">
        <w:rPr>
          <w:rStyle w:val="apple-converted-space"/>
          <w:rFonts w:ascii="Garamond" w:eastAsia="Times New Roman" w:hAnsi="Garamond" w:cs="Segoe UI"/>
          <w:color w:val="000000" w:themeColor="text1"/>
          <w:sz w:val="24"/>
          <w:szCs w:val="24"/>
          <w:lang w:val="en-US"/>
        </w:rPr>
        <w:t>“</w:t>
      </w:r>
      <w:r w:rsidR="00AD1799" w:rsidRPr="00637524">
        <w:rPr>
          <w:rStyle w:val="apple-converted-space"/>
          <w:rFonts w:ascii="Garamond" w:eastAsia="Times New Roman" w:hAnsi="Garamond" w:cs="Segoe UI"/>
          <w:color w:val="000000" w:themeColor="text1"/>
          <w:sz w:val="24"/>
          <w:szCs w:val="24"/>
          <w:lang w:val="en-US"/>
        </w:rPr>
        <w:t>my</w:t>
      </w:r>
      <w:r w:rsidRPr="00637524">
        <w:rPr>
          <w:rStyle w:val="apple-converted-space"/>
          <w:rFonts w:ascii="Garamond" w:eastAsia="Times New Roman" w:hAnsi="Garamond" w:cs="Segoe UI"/>
          <w:color w:val="000000" w:themeColor="text1"/>
          <w:sz w:val="24"/>
          <w:szCs w:val="24"/>
          <w:lang w:val="en-US"/>
        </w:rPr>
        <w:t xml:space="preserve"> time ha</w:t>
      </w:r>
      <w:r w:rsidR="00AD1799" w:rsidRPr="00637524">
        <w:rPr>
          <w:rStyle w:val="apple-converted-space"/>
          <w:rFonts w:ascii="Garamond" w:eastAsia="Times New Roman" w:hAnsi="Garamond" w:cs="Segoe UI"/>
          <w:color w:val="000000" w:themeColor="text1"/>
          <w:sz w:val="24"/>
          <w:szCs w:val="24"/>
          <w:lang w:val="en-US"/>
        </w:rPr>
        <w:t>s</w:t>
      </w:r>
      <w:r w:rsidRPr="00637524">
        <w:rPr>
          <w:rStyle w:val="apple-converted-space"/>
          <w:rFonts w:ascii="Garamond" w:eastAsia="Times New Roman" w:hAnsi="Garamond" w:cs="Segoe UI"/>
          <w:color w:val="000000" w:themeColor="text1"/>
          <w:sz w:val="24"/>
          <w:szCs w:val="24"/>
          <w:lang w:val="en-US"/>
        </w:rPr>
        <w:t xml:space="preserve"> not yet come,” he was now saying, “it’s time.”</w:t>
      </w:r>
    </w:p>
    <w:p w14:paraId="4F46BD44" w14:textId="74D84488" w:rsidR="00A05827" w:rsidRPr="00637524" w:rsidRDefault="007F21E4" w:rsidP="00637524">
      <w:pPr>
        <w:pStyle w:val="Heading1"/>
        <w:keepNext w:val="0"/>
        <w:spacing w:line="240" w:lineRule="auto"/>
        <w:rPr>
          <w:rStyle w:val="text"/>
          <w:rFonts w:ascii="Garamond" w:eastAsia="Times New Roman" w:hAnsi="Garamond" w:cs="Segoe UI"/>
          <w:color w:val="000000" w:themeColor="text1"/>
          <w:sz w:val="24"/>
          <w:szCs w:val="24"/>
          <w:lang w:val="en-US"/>
        </w:rPr>
      </w:pPr>
      <w:r w:rsidRPr="004A2A7F">
        <w:rPr>
          <w:rStyle w:val="text"/>
          <w:rFonts w:ascii="Garamond" w:hAnsi="Garamond" w:cs="Segoe UI"/>
          <w:b/>
          <w:bCs/>
          <w:color w:val="000000" w:themeColor="text1"/>
          <w:sz w:val="24"/>
          <w:szCs w:val="24"/>
        </w:rPr>
        <w:t>Having loved his own who were in the world, he loved them to the end</w:t>
      </w:r>
      <w:r w:rsidR="00A05827" w:rsidRPr="004A2A7F">
        <w:rPr>
          <w:rStyle w:val="text"/>
          <w:rFonts w:ascii="Garamond" w:hAnsi="Garamond" w:cs="Segoe UI"/>
          <w:color w:val="000000" w:themeColor="text1"/>
          <w:sz w:val="24"/>
          <w:szCs w:val="24"/>
        </w:rPr>
        <w:t>.</w:t>
      </w:r>
      <w:r w:rsidR="00637524">
        <w:rPr>
          <w:rStyle w:val="text"/>
          <w:rFonts w:ascii="Garamond" w:eastAsia="Times New Roman" w:hAnsi="Garamond" w:cs="Segoe UI"/>
          <w:color w:val="000000" w:themeColor="text1"/>
          <w:sz w:val="24"/>
          <w:szCs w:val="24"/>
          <w:lang w:val="en-US"/>
        </w:rPr>
        <w:t xml:space="preserve"> </w:t>
      </w:r>
      <w:r w:rsidR="00A05827" w:rsidRPr="00637524">
        <w:rPr>
          <w:rStyle w:val="text"/>
          <w:rFonts w:ascii="Garamond" w:eastAsia="Times New Roman" w:hAnsi="Garamond" w:cs="Segoe UI"/>
          <w:color w:val="000000" w:themeColor="text1"/>
          <w:sz w:val="24"/>
          <w:szCs w:val="24"/>
          <w:lang w:val="en-US"/>
        </w:rPr>
        <w:t>The</w:t>
      </w:r>
      <w:r w:rsidR="00AD1799" w:rsidRPr="00637524">
        <w:rPr>
          <w:rStyle w:val="text"/>
          <w:rFonts w:ascii="Garamond" w:eastAsia="Times New Roman" w:hAnsi="Garamond" w:cs="Segoe UI"/>
          <w:color w:val="000000" w:themeColor="text1"/>
          <w:sz w:val="24"/>
          <w:szCs w:val="24"/>
          <w:lang w:val="en-US"/>
        </w:rPr>
        <w:t>re is this idea that it is easier to love people in theory than individuals in practice.  In an old Peanuts cartoon, Linus yells, “I love humanity. It’s people I can’t stand.”  This line seems to suggest Jesus was consistent in his love.</w:t>
      </w:r>
    </w:p>
    <w:p w14:paraId="38230305" w14:textId="701A8696" w:rsidR="00A05827" w:rsidRPr="00637524" w:rsidRDefault="00A05827" w:rsidP="00637524">
      <w:pPr>
        <w:pStyle w:val="Heading1"/>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 xml:space="preserve">V2: </w:t>
      </w:r>
      <w:r w:rsidRPr="004A2A7F">
        <w:rPr>
          <w:rStyle w:val="text"/>
          <w:rFonts w:ascii="Garamond" w:hAnsi="Garamond" w:cs="Segoe UI"/>
          <w:b/>
          <w:bCs/>
          <w:color w:val="000000" w:themeColor="text1"/>
          <w:sz w:val="24"/>
          <w:szCs w:val="24"/>
        </w:rPr>
        <w:t>The e</w:t>
      </w:r>
      <w:r w:rsidR="007F21E4" w:rsidRPr="004A2A7F">
        <w:rPr>
          <w:rStyle w:val="text"/>
          <w:rFonts w:ascii="Garamond" w:hAnsi="Garamond" w:cs="Segoe UI"/>
          <w:b/>
          <w:bCs/>
          <w:color w:val="000000" w:themeColor="text1"/>
          <w:sz w:val="24"/>
          <w:szCs w:val="24"/>
        </w:rPr>
        <w:t>vening meal was in progress, and the devil had already prompted Judas, the son of Simon Iscariot, to betray Jesus</w:t>
      </w:r>
      <w:r w:rsidRPr="004A2A7F">
        <w:rPr>
          <w:rStyle w:val="text"/>
          <w:rFonts w:ascii="Garamond" w:hAnsi="Garamond" w:cs="Segoe UI"/>
          <w:b/>
          <w:bCs/>
          <w:color w:val="000000" w:themeColor="text1"/>
          <w:sz w:val="24"/>
          <w:szCs w:val="24"/>
        </w:rPr>
        <w:t>.</w:t>
      </w:r>
      <w:r w:rsidR="00637524">
        <w:rPr>
          <w:rStyle w:val="text"/>
          <w:rFonts w:ascii="Garamond" w:hAnsi="Garamond"/>
          <w:color w:val="000000" w:themeColor="text1"/>
          <w:sz w:val="24"/>
          <w:szCs w:val="24"/>
        </w:rPr>
        <w:t xml:space="preserve"> </w:t>
      </w:r>
      <w:r w:rsidR="00AD1799" w:rsidRPr="00637524">
        <w:rPr>
          <w:rStyle w:val="text"/>
          <w:rFonts w:ascii="Garamond" w:hAnsi="Garamond"/>
          <w:color w:val="000000" w:themeColor="text1"/>
          <w:sz w:val="24"/>
          <w:szCs w:val="24"/>
        </w:rPr>
        <w:t xml:space="preserve">Cue the music in a minor key. </w:t>
      </w:r>
      <w:r w:rsidRPr="00637524">
        <w:rPr>
          <w:rStyle w:val="text"/>
          <w:rFonts w:ascii="Garamond" w:hAnsi="Garamond"/>
          <w:color w:val="000000" w:themeColor="text1"/>
          <w:sz w:val="24"/>
          <w:szCs w:val="24"/>
        </w:rPr>
        <w:t xml:space="preserve">Judas has </w:t>
      </w:r>
      <w:r w:rsidR="00AD1799" w:rsidRPr="00637524">
        <w:rPr>
          <w:rStyle w:val="text"/>
          <w:rFonts w:ascii="Garamond" w:hAnsi="Garamond"/>
          <w:color w:val="000000" w:themeColor="text1"/>
          <w:sz w:val="24"/>
          <w:szCs w:val="24"/>
        </w:rPr>
        <w:t xml:space="preserve">already </w:t>
      </w:r>
      <w:r w:rsidRPr="00637524">
        <w:rPr>
          <w:rStyle w:val="text"/>
          <w:rFonts w:ascii="Garamond" w:hAnsi="Garamond"/>
          <w:color w:val="000000" w:themeColor="text1"/>
          <w:sz w:val="24"/>
          <w:szCs w:val="24"/>
        </w:rPr>
        <w:t>been compromised. He has not yet gone to the authorities and agreed to identify Jesus to them and tell them where he is staying. But he has decided to do so.</w:t>
      </w:r>
    </w:p>
    <w:p w14:paraId="5176B130" w14:textId="2CFA46D9" w:rsidR="00A05827" w:rsidRPr="00637524" w:rsidRDefault="00A05827" w:rsidP="00637524">
      <w:pPr>
        <w:pStyle w:val="Heading1"/>
        <w:keepNext w:val="0"/>
        <w:spacing w:line="240" w:lineRule="auto"/>
        <w:rPr>
          <w:rStyle w:val="text"/>
          <w:rFonts w:ascii="Garamond" w:hAnsi="Garamond"/>
          <w:color w:val="000000" w:themeColor="text1"/>
          <w:sz w:val="24"/>
          <w:szCs w:val="24"/>
        </w:rPr>
      </w:pPr>
      <w:r w:rsidRPr="004A2A7F">
        <w:rPr>
          <w:rStyle w:val="text"/>
          <w:rFonts w:ascii="Garamond" w:hAnsi="Garamond" w:cs="Segoe UI"/>
          <w:b/>
          <w:bCs/>
          <w:color w:val="000000" w:themeColor="text1"/>
          <w:sz w:val="24"/>
          <w:szCs w:val="24"/>
        </w:rPr>
        <w:t>V3: J</w:t>
      </w:r>
      <w:r w:rsidR="007F21E4" w:rsidRPr="004A2A7F">
        <w:rPr>
          <w:rStyle w:val="text"/>
          <w:rFonts w:ascii="Garamond" w:hAnsi="Garamond" w:cs="Segoe UI"/>
          <w:b/>
          <w:bCs/>
          <w:color w:val="000000" w:themeColor="text1"/>
          <w:sz w:val="24"/>
          <w:szCs w:val="24"/>
        </w:rPr>
        <w:t>esus knew that the Father had put all things under his power,</w:t>
      </w:r>
      <w:r w:rsidR="007F21E4" w:rsidRPr="004A2A7F">
        <w:rPr>
          <w:rStyle w:val="apple-converted-space"/>
          <w:rFonts w:ascii="Garamond" w:hAnsi="Garamond" w:cs="Segoe UI"/>
          <w:b/>
          <w:bCs/>
          <w:color w:val="000000" w:themeColor="text1"/>
          <w:sz w:val="24"/>
          <w:szCs w:val="24"/>
        </w:rPr>
        <w:t> </w:t>
      </w:r>
      <w:r w:rsidR="007F21E4" w:rsidRPr="004A2A7F">
        <w:rPr>
          <w:rStyle w:val="text"/>
          <w:rFonts w:ascii="Garamond" w:hAnsi="Garamond" w:cs="Segoe UI"/>
          <w:b/>
          <w:bCs/>
          <w:color w:val="000000" w:themeColor="text1"/>
          <w:sz w:val="24"/>
          <w:szCs w:val="24"/>
        </w:rPr>
        <w:t>and that he had come from God</w:t>
      </w:r>
      <w:r w:rsidR="007F21E4" w:rsidRPr="004A2A7F">
        <w:rPr>
          <w:rStyle w:val="apple-converted-space"/>
          <w:rFonts w:ascii="Garamond" w:hAnsi="Garamond" w:cs="Segoe UI"/>
          <w:b/>
          <w:bCs/>
          <w:color w:val="000000" w:themeColor="text1"/>
          <w:sz w:val="24"/>
          <w:szCs w:val="24"/>
        </w:rPr>
        <w:t> </w:t>
      </w:r>
      <w:r w:rsidR="007F21E4" w:rsidRPr="004A2A7F">
        <w:rPr>
          <w:rStyle w:val="text"/>
          <w:rFonts w:ascii="Garamond" w:hAnsi="Garamond" w:cs="Segoe UI"/>
          <w:b/>
          <w:bCs/>
          <w:color w:val="000000" w:themeColor="text1"/>
          <w:sz w:val="24"/>
          <w:szCs w:val="24"/>
        </w:rPr>
        <w:t>and was returning to God</w:t>
      </w:r>
      <w:r w:rsidRPr="004A2A7F">
        <w:rPr>
          <w:rStyle w:val="text"/>
          <w:rFonts w:ascii="Garamond" w:hAnsi="Garamond" w:cs="Segoe UI"/>
          <w:b/>
          <w:bCs/>
          <w:color w:val="000000" w:themeColor="text1"/>
          <w:sz w:val="24"/>
          <w:szCs w:val="24"/>
        </w:rPr>
        <w:t>:</w:t>
      </w:r>
      <w:r w:rsidR="00637524">
        <w:rPr>
          <w:rStyle w:val="text"/>
          <w:rFonts w:ascii="Garamond" w:hAnsi="Garamond"/>
          <w:color w:val="000000" w:themeColor="text1"/>
          <w:sz w:val="24"/>
          <w:szCs w:val="24"/>
        </w:rPr>
        <w:t xml:space="preserve"> </w:t>
      </w:r>
      <w:r w:rsidR="001E73FA" w:rsidRPr="00637524">
        <w:rPr>
          <w:rStyle w:val="text"/>
          <w:rFonts w:ascii="Garamond" w:hAnsi="Garamond" w:cs="Segoe UI"/>
          <w:color w:val="000000" w:themeColor="text1"/>
          <w:sz w:val="24"/>
          <w:szCs w:val="24"/>
        </w:rPr>
        <w:t>One of the questions Christian th</w:t>
      </w:r>
      <w:r w:rsidRPr="00637524">
        <w:rPr>
          <w:rStyle w:val="text"/>
          <w:rFonts w:ascii="Garamond" w:hAnsi="Garamond" w:cs="Segoe UI"/>
          <w:color w:val="000000" w:themeColor="text1"/>
          <w:sz w:val="24"/>
          <w:szCs w:val="24"/>
        </w:rPr>
        <w:t xml:space="preserve">eologians </w:t>
      </w:r>
      <w:r w:rsidR="001E73FA" w:rsidRPr="00637524">
        <w:rPr>
          <w:rStyle w:val="text"/>
          <w:rFonts w:ascii="Garamond" w:hAnsi="Garamond" w:cs="Segoe UI"/>
          <w:color w:val="000000" w:themeColor="text1"/>
          <w:sz w:val="24"/>
          <w:szCs w:val="24"/>
        </w:rPr>
        <w:t>try to answer is: what did Jesus know and when did he know it</w:t>
      </w:r>
      <w:r w:rsidR="00912C1E" w:rsidRPr="00637524">
        <w:rPr>
          <w:rStyle w:val="text"/>
          <w:rFonts w:ascii="Garamond" w:hAnsi="Garamond" w:cs="Segoe UI"/>
          <w:color w:val="000000" w:themeColor="text1"/>
          <w:sz w:val="24"/>
          <w:szCs w:val="24"/>
        </w:rPr>
        <w:t>?</w:t>
      </w:r>
    </w:p>
    <w:p w14:paraId="4673F50A" w14:textId="7C94094E" w:rsidR="00A05827" w:rsidRPr="004A2A7F" w:rsidRDefault="00A05827"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olor w:val="000000" w:themeColor="text1"/>
          <w:sz w:val="24"/>
          <w:szCs w:val="24"/>
        </w:rPr>
        <w:t xml:space="preserve">This </w:t>
      </w:r>
      <w:r w:rsidR="00637524">
        <w:rPr>
          <w:rStyle w:val="text"/>
          <w:rFonts w:ascii="Garamond" w:hAnsi="Garamond"/>
          <w:color w:val="000000" w:themeColor="text1"/>
          <w:sz w:val="24"/>
          <w:szCs w:val="24"/>
        </w:rPr>
        <w:t>g</w:t>
      </w:r>
      <w:r w:rsidRPr="004A2A7F">
        <w:rPr>
          <w:rStyle w:val="text"/>
          <w:rFonts w:ascii="Garamond" w:hAnsi="Garamond"/>
          <w:color w:val="000000" w:themeColor="text1"/>
          <w:sz w:val="24"/>
          <w:szCs w:val="24"/>
        </w:rPr>
        <w:t xml:space="preserve">oes to his dual nature – what we call the Hypostatic Union. </w:t>
      </w:r>
      <w:r w:rsidR="001E73FA" w:rsidRPr="004A2A7F">
        <w:rPr>
          <w:rStyle w:val="text"/>
          <w:rFonts w:ascii="Garamond" w:hAnsi="Garamond"/>
          <w:color w:val="000000" w:themeColor="text1"/>
          <w:sz w:val="24"/>
          <w:szCs w:val="24"/>
        </w:rPr>
        <w:t xml:space="preserve">The idea, which is spelled out in the Chalcedonian Definition in 451, which was added to the Nicene Creed back in the </w:t>
      </w:r>
      <w:r w:rsidRPr="004A2A7F">
        <w:rPr>
          <w:rStyle w:val="text"/>
          <w:rFonts w:ascii="Garamond" w:hAnsi="Garamond"/>
          <w:color w:val="000000" w:themeColor="text1"/>
          <w:sz w:val="24"/>
          <w:szCs w:val="24"/>
        </w:rPr>
        <w:t xml:space="preserve">Jesus is fully God and fully human.  </w:t>
      </w:r>
    </w:p>
    <w:p w14:paraId="0A6BD311" w14:textId="5838FACC" w:rsidR="00A05827" w:rsidRPr="004A2A7F" w:rsidRDefault="00A05827"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lastRenderedPageBreak/>
        <w:t xml:space="preserve">In Philippians 2:5-11, </w:t>
      </w:r>
      <w:r w:rsidR="001E73FA" w:rsidRPr="004A2A7F">
        <w:rPr>
          <w:rStyle w:val="text"/>
          <w:rFonts w:ascii="Garamond" w:hAnsi="Garamond" w:cs="Segoe UI"/>
          <w:color w:val="000000" w:themeColor="text1"/>
          <w:sz w:val="24"/>
          <w:szCs w:val="24"/>
        </w:rPr>
        <w:t xml:space="preserve">which I refer to often because it is such a key passage about Christ - </w:t>
      </w:r>
      <w:r w:rsidRPr="004A2A7F">
        <w:rPr>
          <w:rStyle w:val="text"/>
          <w:rFonts w:ascii="Garamond" w:hAnsi="Garamond" w:cs="Segoe UI"/>
          <w:color w:val="000000" w:themeColor="text1"/>
          <w:sz w:val="24"/>
          <w:szCs w:val="24"/>
        </w:rPr>
        <w:t xml:space="preserve">we are told that Jesus emptied himself. </w:t>
      </w:r>
    </w:p>
    <w:p w14:paraId="0342EACB" w14:textId="17606756" w:rsidR="00A05827" w:rsidRPr="004A2A7F" w:rsidRDefault="00A05827" w:rsidP="004A2A7F">
      <w:pPr>
        <w:pStyle w:val="Heading3"/>
        <w:keepNext w:val="0"/>
        <w:spacing w:line="240" w:lineRule="auto"/>
        <w:rPr>
          <w:rStyle w:val="text"/>
          <w:rFonts w:ascii="Garamond" w:hAnsi="Garamond"/>
          <w:color w:val="000000" w:themeColor="text1"/>
        </w:rPr>
      </w:pPr>
      <w:r w:rsidRPr="004A2A7F">
        <w:rPr>
          <w:rStyle w:val="text"/>
          <w:rFonts w:ascii="Garamond" w:hAnsi="Garamond" w:cs="Segoe UI"/>
          <w:color w:val="000000" w:themeColor="text1"/>
        </w:rPr>
        <w:t>What does that mean</w:t>
      </w:r>
      <w:r w:rsidR="00637524">
        <w:rPr>
          <w:rStyle w:val="text"/>
          <w:rFonts w:ascii="Garamond" w:hAnsi="Garamond" w:cs="Segoe UI"/>
          <w:color w:val="000000" w:themeColor="text1"/>
        </w:rPr>
        <w:t>?</w:t>
      </w:r>
      <w:r w:rsidRPr="004A2A7F">
        <w:rPr>
          <w:rStyle w:val="text"/>
          <w:rFonts w:ascii="Garamond" w:hAnsi="Garamond" w:cs="Segoe UI"/>
          <w:color w:val="000000" w:themeColor="text1"/>
        </w:rPr>
        <w:t xml:space="preserve"> How did it happen</w:t>
      </w:r>
      <w:r w:rsidR="00637524">
        <w:rPr>
          <w:rStyle w:val="text"/>
          <w:rFonts w:ascii="Garamond" w:hAnsi="Garamond" w:cs="Segoe UI"/>
          <w:color w:val="000000" w:themeColor="text1"/>
        </w:rPr>
        <w:t xml:space="preserve">? </w:t>
      </w:r>
      <w:r w:rsidRPr="004A2A7F">
        <w:rPr>
          <w:rStyle w:val="text"/>
          <w:rFonts w:ascii="Garamond" w:hAnsi="Garamond" w:cs="Segoe UI"/>
          <w:color w:val="000000" w:themeColor="text1"/>
        </w:rPr>
        <w:t xml:space="preserve"> </w:t>
      </w:r>
    </w:p>
    <w:p w14:paraId="2B14EA63" w14:textId="71308951" w:rsidR="00A05827" w:rsidRPr="004A2A7F" w:rsidRDefault="00A05827" w:rsidP="004A2A7F">
      <w:pPr>
        <w:pStyle w:val="Heading3"/>
        <w:keepNext w:val="0"/>
        <w:spacing w:line="240" w:lineRule="auto"/>
        <w:rPr>
          <w:rStyle w:val="text"/>
          <w:rFonts w:ascii="Garamond" w:hAnsi="Garamond"/>
          <w:color w:val="000000" w:themeColor="text1"/>
        </w:rPr>
      </w:pPr>
      <w:r w:rsidRPr="004A2A7F">
        <w:rPr>
          <w:rStyle w:val="text"/>
          <w:rFonts w:ascii="Garamond" w:hAnsi="Garamond" w:cs="Segoe UI"/>
          <w:color w:val="000000" w:themeColor="text1"/>
        </w:rPr>
        <w:t>The incarnation was a big deal – and a scandalous one in one sense.</w:t>
      </w:r>
      <w:r w:rsidR="001E73FA" w:rsidRPr="004A2A7F">
        <w:rPr>
          <w:rStyle w:val="text"/>
          <w:rFonts w:ascii="Garamond" w:hAnsi="Garamond" w:cs="Segoe UI"/>
          <w:color w:val="000000" w:themeColor="text1"/>
        </w:rPr>
        <w:t xml:space="preserve"> </w:t>
      </w:r>
      <w:r w:rsidRPr="004A2A7F">
        <w:rPr>
          <w:rStyle w:val="text"/>
          <w:rFonts w:ascii="Garamond" w:hAnsi="Garamond" w:cs="Segoe UI"/>
          <w:color w:val="000000" w:themeColor="text1"/>
        </w:rPr>
        <w:t>God ma</w:t>
      </w:r>
      <w:r w:rsidR="00637524">
        <w:rPr>
          <w:rStyle w:val="text"/>
          <w:rFonts w:ascii="Garamond" w:hAnsi="Garamond" w:cs="Segoe UI"/>
          <w:color w:val="000000" w:themeColor="text1"/>
        </w:rPr>
        <w:t>d</w:t>
      </w:r>
      <w:r w:rsidRPr="004A2A7F">
        <w:rPr>
          <w:rStyle w:val="text"/>
          <w:rFonts w:ascii="Garamond" w:hAnsi="Garamond" w:cs="Segoe UI"/>
          <w:color w:val="000000" w:themeColor="text1"/>
        </w:rPr>
        <w:t>e</w:t>
      </w:r>
      <w:r w:rsidR="00637524">
        <w:rPr>
          <w:rStyle w:val="text"/>
          <w:rFonts w:ascii="Garamond" w:hAnsi="Garamond" w:cs="Segoe UI"/>
          <w:color w:val="000000" w:themeColor="text1"/>
        </w:rPr>
        <w:t xml:space="preserve"> </w:t>
      </w:r>
      <w:r w:rsidRPr="004A2A7F">
        <w:rPr>
          <w:rStyle w:val="text"/>
          <w:rFonts w:ascii="Garamond" w:hAnsi="Garamond" w:cs="Segoe UI"/>
          <w:color w:val="000000" w:themeColor="text1"/>
        </w:rPr>
        <w:t xml:space="preserve">himself vulnerable: </w:t>
      </w:r>
    </w:p>
    <w:p w14:paraId="788D4E4A" w14:textId="2928F653" w:rsidR="00A05827" w:rsidRPr="004A2A7F" w:rsidRDefault="00A05827"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 xml:space="preserve">We know </w:t>
      </w:r>
      <w:r w:rsidR="001E73FA" w:rsidRPr="004A2A7F">
        <w:rPr>
          <w:rStyle w:val="text"/>
          <w:rFonts w:ascii="Garamond" w:hAnsi="Garamond" w:cs="Segoe UI"/>
          <w:color w:val="000000" w:themeColor="text1"/>
          <w:sz w:val="24"/>
          <w:szCs w:val="24"/>
        </w:rPr>
        <w:t xml:space="preserve">from Luke 2 </w:t>
      </w:r>
      <w:r w:rsidRPr="004A2A7F">
        <w:rPr>
          <w:rStyle w:val="text"/>
          <w:rFonts w:ascii="Garamond" w:hAnsi="Garamond" w:cs="Segoe UI"/>
          <w:color w:val="000000" w:themeColor="text1"/>
          <w:sz w:val="24"/>
          <w:szCs w:val="24"/>
        </w:rPr>
        <w:t xml:space="preserve">that </w:t>
      </w:r>
      <w:r w:rsidR="001E73FA" w:rsidRPr="004A2A7F">
        <w:rPr>
          <w:rStyle w:val="text"/>
          <w:rFonts w:ascii="Garamond" w:hAnsi="Garamond" w:cs="Segoe UI"/>
          <w:color w:val="000000" w:themeColor="text1"/>
          <w:sz w:val="24"/>
          <w:szCs w:val="24"/>
        </w:rPr>
        <w:t>Jesus “</w:t>
      </w:r>
      <w:r w:rsidRPr="004A2A7F">
        <w:rPr>
          <w:rStyle w:val="text"/>
          <w:rFonts w:ascii="Garamond" w:hAnsi="Garamond" w:cs="Segoe UI"/>
          <w:color w:val="000000" w:themeColor="text1"/>
          <w:sz w:val="24"/>
          <w:szCs w:val="24"/>
        </w:rPr>
        <w:t>grew in wisdom and stature.</w:t>
      </w:r>
      <w:r w:rsidR="001E73FA" w:rsidRPr="004A2A7F">
        <w:rPr>
          <w:rStyle w:val="text"/>
          <w:rFonts w:ascii="Garamond" w:hAnsi="Garamond" w:cs="Segoe UI"/>
          <w:color w:val="000000" w:themeColor="text1"/>
          <w:sz w:val="24"/>
          <w:szCs w:val="24"/>
        </w:rPr>
        <w:t>”</w:t>
      </w:r>
      <w:r w:rsidR="001E73FA" w:rsidRPr="004A2A7F">
        <w:rPr>
          <w:rStyle w:val="EndnoteReference"/>
          <w:rFonts w:ascii="Garamond" w:hAnsi="Garamond" w:cs="Segoe UI"/>
          <w:color w:val="000000" w:themeColor="text1"/>
          <w:sz w:val="24"/>
          <w:szCs w:val="24"/>
        </w:rPr>
        <w:endnoteReference w:id="2"/>
      </w:r>
      <w:r w:rsidRPr="004A2A7F">
        <w:rPr>
          <w:rStyle w:val="text"/>
          <w:rFonts w:ascii="Garamond" w:hAnsi="Garamond" w:cs="Segoe UI"/>
          <w:color w:val="000000" w:themeColor="text1"/>
          <w:sz w:val="24"/>
          <w:szCs w:val="24"/>
        </w:rPr>
        <w:t xml:space="preserve"> So he didn’t know everything as an infant. What did he know about himself and when did he learn it.</w:t>
      </w:r>
    </w:p>
    <w:p w14:paraId="2FFD3A08" w14:textId="7FCF4EAD" w:rsidR="00A05827" w:rsidRPr="004A2A7F" w:rsidRDefault="00A05827"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 xml:space="preserve">What we </w:t>
      </w:r>
      <w:r w:rsidR="001E73FA" w:rsidRPr="004A2A7F">
        <w:rPr>
          <w:rStyle w:val="text"/>
          <w:rFonts w:ascii="Garamond" w:hAnsi="Garamond" w:cs="Segoe UI"/>
          <w:color w:val="000000" w:themeColor="text1"/>
          <w:sz w:val="24"/>
          <w:szCs w:val="24"/>
        </w:rPr>
        <w:t xml:space="preserve">are being told here is that Jesus now knows that </w:t>
      </w:r>
      <w:r w:rsidRPr="004A2A7F">
        <w:rPr>
          <w:rStyle w:val="text"/>
          <w:rFonts w:ascii="Garamond" w:hAnsi="Garamond" w:cs="Segoe UI"/>
          <w:color w:val="000000" w:themeColor="text1"/>
          <w:sz w:val="24"/>
          <w:szCs w:val="24"/>
        </w:rPr>
        <w:t>the father ha</w:t>
      </w:r>
      <w:r w:rsidR="001E73FA" w:rsidRPr="004A2A7F">
        <w:rPr>
          <w:rStyle w:val="text"/>
          <w:rFonts w:ascii="Garamond" w:hAnsi="Garamond" w:cs="Segoe UI"/>
          <w:color w:val="000000" w:themeColor="text1"/>
          <w:sz w:val="24"/>
          <w:szCs w:val="24"/>
        </w:rPr>
        <w:t>s</w:t>
      </w:r>
      <w:r w:rsidRPr="004A2A7F">
        <w:rPr>
          <w:rStyle w:val="text"/>
          <w:rFonts w:ascii="Garamond" w:hAnsi="Garamond" w:cs="Segoe UI"/>
          <w:color w:val="000000" w:themeColor="text1"/>
          <w:sz w:val="24"/>
          <w:szCs w:val="24"/>
        </w:rPr>
        <w:t xml:space="preserve"> put all things under his power and that He had come from God and was going back to God.</w:t>
      </w:r>
    </w:p>
    <w:p w14:paraId="749DBDB1" w14:textId="77777777" w:rsidR="00A05827" w:rsidRPr="004A2A7F" w:rsidRDefault="00A05827"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We also know that He knows he is going to die and – as we will see in a moment – that Judas is going to betray him.</w:t>
      </w:r>
    </w:p>
    <w:p w14:paraId="7AA9F409" w14:textId="78328AB2" w:rsidR="00A05827" w:rsidRPr="004A2A7F" w:rsidRDefault="00A05827" w:rsidP="004A2A7F">
      <w:pPr>
        <w:pStyle w:val="Heading1"/>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In the margins let</w:t>
      </w:r>
      <w:r w:rsidR="001E73FA" w:rsidRPr="004A2A7F">
        <w:rPr>
          <w:rStyle w:val="text"/>
          <w:rFonts w:ascii="Garamond" w:hAnsi="Garamond" w:cs="Segoe UI"/>
          <w:color w:val="000000" w:themeColor="text1"/>
          <w:sz w:val="24"/>
          <w:szCs w:val="24"/>
        </w:rPr>
        <w:t xml:space="preserve"> me note a few things about power.  Jesus has special power and power is </w:t>
      </w:r>
      <w:r w:rsidRPr="004A2A7F">
        <w:rPr>
          <w:rStyle w:val="text"/>
          <w:rFonts w:ascii="Garamond" w:hAnsi="Garamond" w:cs="Segoe UI"/>
          <w:color w:val="000000" w:themeColor="text1"/>
          <w:sz w:val="24"/>
          <w:szCs w:val="24"/>
        </w:rPr>
        <w:t>a complicated thing.</w:t>
      </w:r>
    </w:p>
    <w:p w14:paraId="5209311D" w14:textId="35F0FFD1" w:rsidR="00C43D0B" w:rsidRPr="00637524" w:rsidRDefault="00C43D0B" w:rsidP="00637524">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olor w:val="000000" w:themeColor="text1"/>
          <w:sz w:val="24"/>
          <w:szCs w:val="24"/>
        </w:rPr>
        <w:t xml:space="preserve">I did some reading on power this week. Oh my goodness. There is so much written and so much to say. I went looking for a simple definition and did not find one. </w:t>
      </w:r>
      <w:r w:rsidRPr="00637524">
        <w:rPr>
          <w:rStyle w:val="text"/>
          <w:rFonts w:ascii="Garamond" w:hAnsi="Garamond" w:cs="Segoe UI"/>
          <w:color w:val="000000" w:themeColor="text1"/>
          <w:sz w:val="24"/>
          <w:szCs w:val="24"/>
        </w:rPr>
        <w:t xml:space="preserve">I found myself writing, power </w:t>
      </w:r>
      <w:r w:rsidR="00A05827" w:rsidRPr="00637524">
        <w:rPr>
          <w:rStyle w:val="text"/>
          <w:rFonts w:ascii="Garamond" w:hAnsi="Garamond" w:cs="Segoe UI"/>
          <w:color w:val="000000" w:themeColor="text1"/>
          <w:sz w:val="24"/>
          <w:szCs w:val="24"/>
        </w:rPr>
        <w:t xml:space="preserve">falls into that category of </w:t>
      </w:r>
      <w:r w:rsidR="00637524">
        <w:rPr>
          <w:rStyle w:val="text"/>
          <w:rFonts w:ascii="Garamond" w:hAnsi="Garamond" w:cs="Segoe UI"/>
          <w:color w:val="000000" w:themeColor="text1"/>
          <w:sz w:val="24"/>
          <w:szCs w:val="24"/>
        </w:rPr>
        <w:t xml:space="preserve">things that are </w:t>
      </w:r>
      <w:r w:rsidR="00A05827" w:rsidRPr="00637524">
        <w:rPr>
          <w:rStyle w:val="text"/>
          <w:rFonts w:ascii="Garamond" w:hAnsi="Garamond" w:cs="Segoe UI"/>
          <w:color w:val="000000" w:themeColor="text1"/>
          <w:sz w:val="24"/>
          <w:szCs w:val="24"/>
        </w:rPr>
        <w:t>“powerful</w:t>
      </w:r>
      <w:r w:rsidRPr="00637524">
        <w:rPr>
          <w:rStyle w:val="text"/>
          <w:rFonts w:ascii="Garamond" w:hAnsi="Garamond" w:cs="Segoe UI"/>
          <w:color w:val="000000" w:themeColor="text1"/>
          <w:sz w:val="24"/>
          <w:szCs w:val="24"/>
        </w:rPr>
        <w:t>.</w:t>
      </w:r>
      <w:r w:rsidR="00A05827" w:rsidRPr="00637524">
        <w:rPr>
          <w:rStyle w:val="text"/>
          <w:rFonts w:ascii="Garamond" w:hAnsi="Garamond" w:cs="Segoe UI"/>
          <w:color w:val="000000" w:themeColor="text1"/>
          <w:sz w:val="24"/>
          <w:szCs w:val="24"/>
        </w:rPr>
        <w:t xml:space="preserve">” </w:t>
      </w:r>
      <w:r w:rsidRPr="00637524">
        <w:rPr>
          <w:rStyle w:val="text"/>
          <w:rFonts w:ascii="Garamond" w:hAnsi="Garamond" w:cs="Segoe UI"/>
          <w:color w:val="000000" w:themeColor="text1"/>
          <w:sz w:val="24"/>
          <w:szCs w:val="24"/>
        </w:rPr>
        <w:t>Really? Wow, I need more coffee.</w:t>
      </w:r>
    </w:p>
    <w:p w14:paraId="78220235" w14:textId="7992CB17" w:rsidR="00C43D0B" w:rsidRPr="004A2A7F" w:rsidRDefault="00C43D0B"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 xml:space="preserve">There is high power and low power and cultural power and formal power and power distance and a lot of ways we could get sidetracked. I am going to assume you know what I mean by power. </w:t>
      </w:r>
    </w:p>
    <w:p w14:paraId="5A039011" w14:textId="2055015D" w:rsidR="00C43D0B" w:rsidRPr="004A2A7F" w:rsidRDefault="00C43D0B" w:rsidP="004A2A7F">
      <w:pPr>
        <w:pStyle w:val="Heading3"/>
        <w:keepNext w:val="0"/>
        <w:spacing w:line="240" w:lineRule="auto"/>
        <w:rPr>
          <w:rStyle w:val="text"/>
          <w:rFonts w:ascii="Garamond" w:hAnsi="Garamond"/>
          <w:color w:val="000000" w:themeColor="text1"/>
        </w:rPr>
      </w:pPr>
      <w:r w:rsidRPr="004A2A7F">
        <w:rPr>
          <w:rStyle w:val="text"/>
          <w:rFonts w:ascii="Garamond" w:hAnsi="Garamond" w:cs="Segoe UI"/>
          <w:color w:val="000000" w:themeColor="text1"/>
        </w:rPr>
        <w:t xml:space="preserve">It is some sort of ability to get things done. </w:t>
      </w:r>
    </w:p>
    <w:p w14:paraId="2A4227CF" w14:textId="77777777" w:rsidR="00C43D0B" w:rsidRPr="004A2A7F" w:rsidRDefault="00C43D0B" w:rsidP="004A2A7F">
      <w:pPr>
        <w:pStyle w:val="Heading3"/>
        <w:keepNext w:val="0"/>
        <w:spacing w:line="240" w:lineRule="auto"/>
        <w:rPr>
          <w:rStyle w:val="text"/>
          <w:rFonts w:ascii="Garamond" w:hAnsi="Garamond"/>
          <w:color w:val="000000" w:themeColor="text1"/>
        </w:rPr>
      </w:pPr>
      <w:r w:rsidRPr="004A2A7F">
        <w:rPr>
          <w:rStyle w:val="text"/>
          <w:rFonts w:ascii="Garamond" w:hAnsi="Garamond" w:cs="Segoe UI"/>
          <w:color w:val="000000" w:themeColor="text1"/>
        </w:rPr>
        <w:t xml:space="preserve">It can </w:t>
      </w:r>
      <w:r w:rsidR="00EF630C" w:rsidRPr="004A2A7F">
        <w:rPr>
          <w:rStyle w:val="text"/>
          <w:rFonts w:ascii="Garamond" w:hAnsi="Garamond" w:cs="Segoe UI"/>
          <w:color w:val="000000" w:themeColor="text1"/>
        </w:rPr>
        <w:t>make the good better, but it can make the bad worse</w:t>
      </w:r>
      <w:r w:rsidRPr="004A2A7F">
        <w:rPr>
          <w:rStyle w:val="text"/>
          <w:rFonts w:ascii="Garamond" w:hAnsi="Garamond" w:cs="Segoe UI"/>
          <w:color w:val="000000" w:themeColor="text1"/>
        </w:rPr>
        <w:t>.</w:t>
      </w:r>
      <w:r w:rsidR="00EF630C" w:rsidRPr="004A2A7F">
        <w:rPr>
          <w:rStyle w:val="text"/>
          <w:rFonts w:ascii="Garamond" w:hAnsi="Garamond" w:cs="Segoe UI"/>
          <w:color w:val="000000" w:themeColor="text1"/>
        </w:rPr>
        <w:t xml:space="preserve"> </w:t>
      </w:r>
    </w:p>
    <w:p w14:paraId="4827681C" w14:textId="46FE034B" w:rsidR="00EF630C" w:rsidRPr="004A2A7F" w:rsidRDefault="00C43D0B" w:rsidP="004A2A7F">
      <w:pPr>
        <w:pStyle w:val="Heading3"/>
        <w:keepNext w:val="0"/>
        <w:spacing w:line="240" w:lineRule="auto"/>
        <w:rPr>
          <w:rStyle w:val="text"/>
          <w:rFonts w:ascii="Garamond" w:hAnsi="Garamond"/>
          <w:color w:val="000000" w:themeColor="text1"/>
        </w:rPr>
      </w:pPr>
      <w:r w:rsidRPr="004A2A7F">
        <w:rPr>
          <w:rStyle w:val="text"/>
          <w:rFonts w:ascii="Garamond" w:hAnsi="Garamond" w:cs="Segoe UI"/>
          <w:color w:val="000000" w:themeColor="text1"/>
        </w:rPr>
        <w:t>A</w:t>
      </w:r>
      <w:r w:rsidR="00EF630C" w:rsidRPr="004A2A7F">
        <w:rPr>
          <w:rStyle w:val="text"/>
          <w:rFonts w:ascii="Garamond" w:hAnsi="Garamond" w:cs="Segoe UI"/>
          <w:color w:val="000000" w:themeColor="text1"/>
        </w:rPr>
        <w:t xml:space="preserve">nd it is hard to control – indeed it tends to corrupt those who have it. </w:t>
      </w:r>
    </w:p>
    <w:p w14:paraId="55F75992" w14:textId="1E03F5B1" w:rsidR="00CF4A92" w:rsidRPr="004A2A7F" w:rsidRDefault="00EF630C" w:rsidP="004A2A7F">
      <w:pPr>
        <w:pStyle w:val="Heading4"/>
        <w:keepNext w:val="0"/>
        <w:spacing w:line="240" w:lineRule="auto"/>
        <w:rPr>
          <w:rStyle w:val="text"/>
          <w:rFonts w:ascii="Garamond" w:hAnsi="Garamond"/>
          <w:i w:val="0"/>
          <w:iCs w:val="0"/>
          <w:color w:val="000000" w:themeColor="text1"/>
          <w:sz w:val="24"/>
          <w:szCs w:val="24"/>
        </w:rPr>
      </w:pPr>
      <w:r w:rsidRPr="004A2A7F">
        <w:rPr>
          <w:rStyle w:val="text"/>
          <w:rFonts w:ascii="Garamond" w:hAnsi="Garamond" w:cs="Segoe UI"/>
          <w:i w:val="0"/>
          <w:iCs w:val="0"/>
          <w:color w:val="000000" w:themeColor="text1"/>
          <w:sz w:val="24"/>
          <w:szCs w:val="24"/>
        </w:rPr>
        <w:t xml:space="preserve">Lord Acton famously said, </w:t>
      </w:r>
      <w:r w:rsidR="00912C1E" w:rsidRPr="004A2A7F">
        <w:rPr>
          <w:rStyle w:val="text"/>
          <w:rFonts w:ascii="Garamond" w:hAnsi="Garamond" w:cs="Segoe UI"/>
          <w:i w:val="0"/>
          <w:iCs w:val="0"/>
          <w:color w:val="000000" w:themeColor="text1"/>
          <w:sz w:val="24"/>
          <w:szCs w:val="24"/>
        </w:rPr>
        <w:t>“</w:t>
      </w:r>
      <w:r w:rsidRPr="004A2A7F">
        <w:rPr>
          <w:rStyle w:val="text"/>
          <w:rFonts w:ascii="Garamond" w:hAnsi="Garamond" w:cs="Segoe UI"/>
          <w:i w:val="0"/>
          <w:iCs w:val="0"/>
          <w:color w:val="000000" w:themeColor="text1"/>
          <w:sz w:val="24"/>
          <w:szCs w:val="24"/>
        </w:rPr>
        <w:t>Power corrupts and absolute power corrupts absolutely</w:t>
      </w:r>
      <w:r w:rsidR="00CF4A92" w:rsidRPr="004A2A7F">
        <w:rPr>
          <w:rStyle w:val="text"/>
          <w:rFonts w:ascii="Garamond" w:hAnsi="Garamond" w:cs="Segoe UI"/>
          <w:i w:val="0"/>
          <w:iCs w:val="0"/>
          <w:color w:val="000000" w:themeColor="text1"/>
          <w:sz w:val="24"/>
          <w:szCs w:val="24"/>
        </w:rPr>
        <w:t>.</w:t>
      </w:r>
      <w:r w:rsidR="00912C1E" w:rsidRPr="004A2A7F">
        <w:rPr>
          <w:rStyle w:val="text"/>
          <w:rFonts w:ascii="Garamond" w:hAnsi="Garamond" w:cs="Segoe UI"/>
          <w:i w:val="0"/>
          <w:iCs w:val="0"/>
          <w:color w:val="000000" w:themeColor="text1"/>
          <w:sz w:val="24"/>
          <w:szCs w:val="24"/>
        </w:rPr>
        <w:t>”</w:t>
      </w:r>
    </w:p>
    <w:p w14:paraId="6E59664B" w14:textId="512FC928" w:rsidR="00EF630C" w:rsidRPr="004A2A7F" w:rsidRDefault="00CF4A92" w:rsidP="004A2A7F">
      <w:pPr>
        <w:pStyle w:val="Heading4"/>
        <w:keepNext w:val="0"/>
        <w:spacing w:line="240" w:lineRule="auto"/>
        <w:rPr>
          <w:rStyle w:val="text"/>
          <w:rFonts w:ascii="Garamond" w:hAnsi="Garamond"/>
          <w:i w:val="0"/>
          <w:iCs w:val="0"/>
          <w:color w:val="000000" w:themeColor="text1"/>
          <w:sz w:val="24"/>
          <w:szCs w:val="24"/>
        </w:rPr>
      </w:pPr>
      <w:r w:rsidRPr="004A2A7F">
        <w:rPr>
          <w:rStyle w:val="text"/>
          <w:rFonts w:ascii="Garamond" w:hAnsi="Garamond" w:cs="Segoe UI"/>
          <w:i w:val="0"/>
          <w:iCs w:val="0"/>
          <w:color w:val="000000" w:themeColor="text1"/>
          <w:sz w:val="24"/>
          <w:szCs w:val="24"/>
        </w:rPr>
        <w:t>Of course</w:t>
      </w:r>
      <w:r w:rsidR="00C43D0B" w:rsidRPr="004A2A7F">
        <w:rPr>
          <w:rStyle w:val="text"/>
          <w:rFonts w:ascii="Garamond" w:hAnsi="Garamond" w:cs="Segoe UI"/>
          <w:i w:val="0"/>
          <w:iCs w:val="0"/>
          <w:color w:val="000000" w:themeColor="text1"/>
          <w:sz w:val="24"/>
          <w:szCs w:val="24"/>
        </w:rPr>
        <w:t>,</w:t>
      </w:r>
      <w:r w:rsidRPr="004A2A7F">
        <w:rPr>
          <w:rStyle w:val="text"/>
          <w:rFonts w:ascii="Garamond" w:hAnsi="Garamond" w:cs="Segoe UI"/>
          <w:i w:val="0"/>
          <w:iCs w:val="0"/>
          <w:color w:val="000000" w:themeColor="text1"/>
          <w:sz w:val="24"/>
          <w:szCs w:val="24"/>
        </w:rPr>
        <w:t xml:space="preserve"> he is wrong about this. Jesus clearly refutes Lord Acton’s dictum</w:t>
      </w:r>
      <w:r w:rsidR="00EF630C" w:rsidRPr="004A2A7F">
        <w:rPr>
          <w:rStyle w:val="text"/>
          <w:rFonts w:ascii="Garamond" w:hAnsi="Garamond" w:cs="Segoe UI"/>
          <w:i w:val="0"/>
          <w:iCs w:val="0"/>
          <w:color w:val="000000" w:themeColor="text1"/>
          <w:sz w:val="24"/>
          <w:szCs w:val="24"/>
        </w:rPr>
        <w:t>.</w:t>
      </w:r>
      <w:r w:rsidRPr="004A2A7F">
        <w:rPr>
          <w:rStyle w:val="text"/>
          <w:rFonts w:ascii="Garamond" w:hAnsi="Garamond" w:cs="Segoe UI"/>
          <w:i w:val="0"/>
          <w:iCs w:val="0"/>
          <w:color w:val="000000" w:themeColor="text1"/>
          <w:sz w:val="24"/>
          <w:szCs w:val="24"/>
        </w:rPr>
        <w:t xml:space="preserve"> And he does so by stooping to serve. But, Acton is to be forgiven. He doesn’t have much company.</w:t>
      </w:r>
      <w:r w:rsidR="00EF630C" w:rsidRPr="004A2A7F">
        <w:rPr>
          <w:rStyle w:val="text"/>
          <w:rFonts w:ascii="Garamond" w:hAnsi="Garamond" w:cs="Segoe UI"/>
          <w:i w:val="0"/>
          <w:iCs w:val="0"/>
          <w:color w:val="000000" w:themeColor="text1"/>
          <w:sz w:val="24"/>
          <w:szCs w:val="24"/>
        </w:rPr>
        <w:t xml:space="preserve">  </w:t>
      </w:r>
    </w:p>
    <w:p w14:paraId="0C205D04" w14:textId="391BD20A" w:rsidR="00A05827" w:rsidRPr="004A2A7F" w:rsidRDefault="00A05827"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 xml:space="preserve">In </w:t>
      </w:r>
      <w:r w:rsidR="00EF630C" w:rsidRPr="004A2A7F">
        <w:rPr>
          <w:rStyle w:val="text"/>
          <w:rFonts w:ascii="Garamond" w:hAnsi="Garamond" w:cs="Segoe UI"/>
          <w:color w:val="000000" w:themeColor="text1"/>
          <w:sz w:val="24"/>
          <w:szCs w:val="24"/>
        </w:rPr>
        <w:t xml:space="preserve">important ways, power is </w:t>
      </w:r>
      <w:r w:rsidRPr="004A2A7F">
        <w:rPr>
          <w:rStyle w:val="text"/>
          <w:rFonts w:ascii="Garamond" w:hAnsi="Garamond" w:cs="Segoe UI"/>
          <w:color w:val="000000" w:themeColor="text1"/>
          <w:sz w:val="24"/>
          <w:szCs w:val="24"/>
        </w:rPr>
        <w:t>like fire and sex and money. The</w:t>
      </w:r>
      <w:r w:rsidR="00EF630C" w:rsidRPr="004A2A7F">
        <w:rPr>
          <w:rStyle w:val="text"/>
          <w:rFonts w:ascii="Garamond" w:hAnsi="Garamond" w:cs="Segoe UI"/>
          <w:color w:val="000000" w:themeColor="text1"/>
          <w:sz w:val="24"/>
          <w:szCs w:val="24"/>
        </w:rPr>
        <w:t>se are things that</w:t>
      </w:r>
      <w:r w:rsidRPr="004A2A7F">
        <w:rPr>
          <w:rStyle w:val="text"/>
          <w:rFonts w:ascii="Garamond" w:hAnsi="Garamond" w:cs="Segoe UI"/>
          <w:color w:val="000000" w:themeColor="text1"/>
          <w:sz w:val="24"/>
          <w:szCs w:val="24"/>
        </w:rPr>
        <w:t xml:space="preserve"> have </w:t>
      </w:r>
      <w:r w:rsidR="00EF630C" w:rsidRPr="004A2A7F">
        <w:rPr>
          <w:rStyle w:val="text"/>
          <w:rFonts w:ascii="Garamond" w:hAnsi="Garamond" w:cs="Segoe UI"/>
          <w:color w:val="000000" w:themeColor="text1"/>
          <w:sz w:val="24"/>
          <w:szCs w:val="24"/>
        </w:rPr>
        <w:t xml:space="preserve">big upsides but also really big downsides. </w:t>
      </w:r>
      <w:r w:rsidRPr="004A2A7F">
        <w:rPr>
          <w:rStyle w:val="text"/>
          <w:rFonts w:ascii="Garamond" w:hAnsi="Garamond" w:cs="Segoe UI"/>
          <w:color w:val="000000" w:themeColor="text1"/>
          <w:sz w:val="24"/>
          <w:szCs w:val="24"/>
        </w:rPr>
        <w:t>Fire can heat a house and cook food and</w:t>
      </w:r>
      <w:r w:rsidR="00C43D0B" w:rsidRPr="004A2A7F">
        <w:rPr>
          <w:rStyle w:val="text"/>
          <w:rFonts w:ascii="Garamond" w:hAnsi="Garamond" w:cs="Segoe UI"/>
          <w:color w:val="000000" w:themeColor="text1"/>
          <w:sz w:val="24"/>
          <w:szCs w:val="24"/>
        </w:rPr>
        <w:t>…</w:t>
      </w:r>
      <w:r w:rsidRPr="004A2A7F">
        <w:rPr>
          <w:rStyle w:val="text"/>
          <w:rFonts w:ascii="Garamond" w:hAnsi="Garamond" w:cs="Segoe UI"/>
          <w:color w:val="000000" w:themeColor="text1"/>
          <w:sz w:val="24"/>
          <w:szCs w:val="24"/>
        </w:rPr>
        <w:t xml:space="preserve"> it can burn everything down. Sex can lead to deep connection and joy and intimacy and babies – and</w:t>
      </w:r>
      <w:r w:rsidR="00C43D0B" w:rsidRPr="004A2A7F">
        <w:rPr>
          <w:rStyle w:val="text"/>
          <w:rFonts w:ascii="Garamond" w:hAnsi="Garamond" w:cs="Segoe UI"/>
          <w:color w:val="000000" w:themeColor="text1"/>
          <w:sz w:val="24"/>
          <w:szCs w:val="24"/>
        </w:rPr>
        <w:t xml:space="preserve">… </w:t>
      </w:r>
      <w:r w:rsidRPr="004A2A7F">
        <w:rPr>
          <w:rStyle w:val="text"/>
          <w:rFonts w:ascii="Garamond" w:hAnsi="Garamond" w:cs="Segoe UI"/>
          <w:color w:val="000000" w:themeColor="text1"/>
          <w:sz w:val="24"/>
          <w:szCs w:val="24"/>
        </w:rPr>
        <w:t xml:space="preserve"> </w:t>
      </w:r>
      <w:r w:rsidR="00C43D0B" w:rsidRPr="004A2A7F">
        <w:rPr>
          <w:rStyle w:val="text"/>
          <w:rFonts w:ascii="Garamond" w:hAnsi="Garamond" w:cs="Segoe UI"/>
          <w:color w:val="000000" w:themeColor="text1"/>
          <w:sz w:val="24"/>
          <w:szCs w:val="24"/>
        </w:rPr>
        <w:t xml:space="preserve">and </w:t>
      </w:r>
      <w:r w:rsidRPr="004A2A7F">
        <w:rPr>
          <w:rStyle w:val="text"/>
          <w:rFonts w:ascii="Garamond" w:hAnsi="Garamond" w:cs="Segoe UI"/>
          <w:color w:val="000000" w:themeColor="text1"/>
          <w:sz w:val="24"/>
          <w:szCs w:val="24"/>
        </w:rPr>
        <w:t>yet is it also associated with rape and objectification and porn addiction.</w:t>
      </w:r>
      <w:r w:rsidR="007F21E4" w:rsidRPr="004A2A7F">
        <w:rPr>
          <w:rStyle w:val="text"/>
          <w:rFonts w:ascii="Garamond" w:hAnsi="Garamond" w:cs="Segoe UI"/>
          <w:b/>
          <w:bCs/>
          <w:color w:val="000000" w:themeColor="text1"/>
          <w:sz w:val="24"/>
          <w:szCs w:val="24"/>
          <w:vertAlign w:val="superscript"/>
        </w:rPr>
        <w:t> </w:t>
      </w:r>
    </w:p>
    <w:p w14:paraId="3497391A" w14:textId="77777777" w:rsidR="00C43D0B" w:rsidRPr="004A2A7F" w:rsidRDefault="00A05827"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olor w:val="000000" w:themeColor="text1"/>
          <w:sz w:val="24"/>
          <w:szCs w:val="24"/>
        </w:rPr>
        <w:t xml:space="preserve">Money is </w:t>
      </w:r>
      <w:r w:rsidR="00C43D0B" w:rsidRPr="004A2A7F">
        <w:rPr>
          <w:rStyle w:val="text"/>
          <w:rFonts w:ascii="Garamond" w:hAnsi="Garamond"/>
          <w:color w:val="000000" w:themeColor="text1"/>
          <w:sz w:val="24"/>
          <w:szCs w:val="24"/>
        </w:rPr>
        <w:t xml:space="preserve">likewise </w:t>
      </w:r>
      <w:r w:rsidRPr="004A2A7F">
        <w:rPr>
          <w:rStyle w:val="text"/>
          <w:rFonts w:ascii="Garamond" w:hAnsi="Garamond"/>
          <w:color w:val="000000" w:themeColor="text1"/>
          <w:sz w:val="24"/>
          <w:szCs w:val="24"/>
        </w:rPr>
        <w:t xml:space="preserve">complicated.  </w:t>
      </w:r>
    </w:p>
    <w:p w14:paraId="54E31872" w14:textId="5D9FFD01" w:rsidR="00A05827" w:rsidRPr="004A2A7F" w:rsidRDefault="00C43D0B" w:rsidP="004A2A7F">
      <w:pPr>
        <w:pStyle w:val="Heading3"/>
        <w:keepNext w:val="0"/>
        <w:spacing w:line="240" w:lineRule="auto"/>
        <w:rPr>
          <w:rStyle w:val="text"/>
          <w:rFonts w:ascii="Garamond" w:hAnsi="Garamond"/>
          <w:color w:val="000000" w:themeColor="text1"/>
        </w:rPr>
      </w:pPr>
      <w:r w:rsidRPr="004A2A7F">
        <w:rPr>
          <w:rStyle w:val="text"/>
          <w:rFonts w:ascii="Garamond" w:hAnsi="Garamond"/>
          <w:color w:val="000000" w:themeColor="text1"/>
        </w:rPr>
        <w:t xml:space="preserve">Which is why </w:t>
      </w:r>
      <w:r w:rsidR="00A05827" w:rsidRPr="004A2A7F">
        <w:rPr>
          <w:rStyle w:val="text"/>
          <w:rFonts w:ascii="Garamond" w:hAnsi="Garamond"/>
          <w:color w:val="000000" w:themeColor="text1"/>
        </w:rPr>
        <w:t xml:space="preserve">Jesus spends more time talking about it than he does prayer. </w:t>
      </w:r>
    </w:p>
    <w:p w14:paraId="3111680A" w14:textId="317774ED" w:rsidR="00A05827" w:rsidRPr="004A2A7F" w:rsidRDefault="00A05827" w:rsidP="004A2A7F">
      <w:pPr>
        <w:pStyle w:val="Heading3"/>
        <w:keepNext w:val="0"/>
        <w:spacing w:line="240" w:lineRule="auto"/>
        <w:rPr>
          <w:rStyle w:val="text"/>
          <w:rFonts w:ascii="Garamond" w:hAnsi="Garamond"/>
          <w:color w:val="000000" w:themeColor="text1"/>
        </w:rPr>
      </w:pPr>
      <w:r w:rsidRPr="004A2A7F">
        <w:rPr>
          <w:rStyle w:val="text"/>
          <w:rFonts w:ascii="Garamond" w:hAnsi="Garamond"/>
          <w:color w:val="000000" w:themeColor="text1"/>
        </w:rPr>
        <w:t xml:space="preserve">We are told in </w:t>
      </w:r>
      <w:r w:rsidR="00C43D0B" w:rsidRPr="004A2A7F">
        <w:rPr>
          <w:rStyle w:val="text"/>
          <w:rFonts w:ascii="Garamond" w:hAnsi="Garamond"/>
          <w:color w:val="000000" w:themeColor="text1"/>
        </w:rPr>
        <w:t>1 Tim 6</w:t>
      </w:r>
      <w:r w:rsidRPr="004A2A7F">
        <w:rPr>
          <w:rStyle w:val="text"/>
          <w:rFonts w:ascii="Garamond" w:hAnsi="Garamond"/>
          <w:color w:val="000000" w:themeColor="text1"/>
        </w:rPr>
        <w:t>, that the love of money is the root of all sorts of evil.</w:t>
      </w:r>
      <w:r w:rsidRPr="004A2A7F">
        <w:rPr>
          <w:rStyle w:val="text"/>
          <w:rFonts w:ascii="Garamond" w:hAnsi="Garamond"/>
          <w:color w:val="000000" w:themeColor="text1"/>
        </w:rPr>
        <w:tab/>
      </w:r>
    </w:p>
    <w:p w14:paraId="7ACB90DE" w14:textId="77777777" w:rsidR="00A05827" w:rsidRPr="004A2A7F" w:rsidRDefault="00A05827" w:rsidP="004A2A7F">
      <w:pPr>
        <w:pStyle w:val="Heading4"/>
        <w:keepNext w:val="0"/>
        <w:spacing w:line="240" w:lineRule="auto"/>
        <w:rPr>
          <w:rStyle w:val="text"/>
          <w:rFonts w:ascii="Garamond" w:hAnsi="Garamond"/>
          <w:i w:val="0"/>
          <w:iCs w:val="0"/>
          <w:color w:val="000000" w:themeColor="text1"/>
          <w:sz w:val="24"/>
          <w:szCs w:val="24"/>
        </w:rPr>
      </w:pPr>
      <w:r w:rsidRPr="004A2A7F">
        <w:rPr>
          <w:rStyle w:val="text"/>
          <w:rFonts w:ascii="Garamond" w:hAnsi="Garamond"/>
          <w:i w:val="0"/>
          <w:iCs w:val="0"/>
          <w:color w:val="000000" w:themeColor="text1"/>
          <w:sz w:val="24"/>
          <w:szCs w:val="24"/>
        </w:rPr>
        <w:t xml:space="preserve">For the record – money is not the root of all evil. Money has upsides, but it is a force (and please note, I wanted to say “power”) it is a force that few can manage. </w:t>
      </w:r>
    </w:p>
    <w:p w14:paraId="060AA37F" w14:textId="5AEA96D1" w:rsidR="00A05827" w:rsidRPr="004A2A7F" w:rsidRDefault="00A05827" w:rsidP="004A2A7F">
      <w:pPr>
        <w:pStyle w:val="Heading4"/>
        <w:keepNext w:val="0"/>
        <w:spacing w:line="240" w:lineRule="auto"/>
        <w:rPr>
          <w:rStyle w:val="text"/>
          <w:rFonts w:ascii="Garamond" w:hAnsi="Garamond"/>
          <w:i w:val="0"/>
          <w:iCs w:val="0"/>
          <w:color w:val="000000" w:themeColor="text1"/>
          <w:sz w:val="24"/>
          <w:szCs w:val="24"/>
        </w:rPr>
      </w:pPr>
      <w:r w:rsidRPr="004A2A7F">
        <w:rPr>
          <w:rStyle w:val="text"/>
          <w:rFonts w:ascii="Garamond" w:hAnsi="Garamond"/>
          <w:i w:val="0"/>
          <w:iCs w:val="0"/>
          <w:color w:val="000000" w:themeColor="text1"/>
          <w:sz w:val="24"/>
          <w:szCs w:val="24"/>
        </w:rPr>
        <w:t>All of this is what Tolkien was trying to get to with the ring.  Few could handle it. It quickly corrupted</w:t>
      </w:r>
      <w:r w:rsidR="00C43D0B" w:rsidRPr="004A2A7F">
        <w:rPr>
          <w:rStyle w:val="text"/>
          <w:rFonts w:ascii="Garamond" w:hAnsi="Garamond"/>
          <w:i w:val="0"/>
          <w:iCs w:val="0"/>
          <w:color w:val="000000" w:themeColor="text1"/>
          <w:sz w:val="24"/>
          <w:szCs w:val="24"/>
        </w:rPr>
        <w:t xml:space="preserve"> everyone. And he chooses to have a small, weak person carry it.</w:t>
      </w:r>
    </w:p>
    <w:p w14:paraId="0CC59CD1" w14:textId="30D73903" w:rsidR="00C43D0B" w:rsidRPr="004A2A7F" w:rsidRDefault="00C43D0B"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olor w:val="000000" w:themeColor="text1"/>
          <w:sz w:val="24"/>
          <w:szCs w:val="24"/>
        </w:rPr>
        <w:t>OK, well, enough of that for now.</w:t>
      </w:r>
    </w:p>
    <w:p w14:paraId="1B896330" w14:textId="181F5E06" w:rsidR="00A05827" w:rsidRPr="004A2A7F" w:rsidRDefault="00A05827" w:rsidP="004A2A7F">
      <w:pPr>
        <w:pStyle w:val="Heading1"/>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lastRenderedPageBreak/>
        <w:t xml:space="preserve">V4: </w:t>
      </w:r>
      <w:r w:rsidRPr="004A2A7F">
        <w:rPr>
          <w:rStyle w:val="text"/>
          <w:rFonts w:ascii="Garamond" w:hAnsi="Garamond" w:cs="Segoe UI"/>
          <w:b/>
          <w:bCs/>
          <w:color w:val="000000" w:themeColor="text1"/>
          <w:sz w:val="24"/>
          <w:szCs w:val="24"/>
        </w:rPr>
        <w:t>S</w:t>
      </w:r>
      <w:r w:rsidR="007F21E4" w:rsidRPr="004A2A7F">
        <w:rPr>
          <w:rStyle w:val="text"/>
          <w:rFonts w:ascii="Garamond" w:hAnsi="Garamond" w:cs="Segoe UI"/>
          <w:b/>
          <w:bCs/>
          <w:color w:val="000000" w:themeColor="text1"/>
          <w:sz w:val="24"/>
          <w:szCs w:val="24"/>
        </w:rPr>
        <w:t xml:space="preserve">o </w:t>
      </w:r>
      <w:r w:rsidRPr="004A2A7F">
        <w:rPr>
          <w:rStyle w:val="text"/>
          <w:rFonts w:ascii="Garamond" w:hAnsi="Garamond" w:cs="Segoe UI"/>
          <w:b/>
          <w:bCs/>
          <w:color w:val="000000" w:themeColor="text1"/>
          <w:sz w:val="24"/>
          <w:szCs w:val="24"/>
        </w:rPr>
        <w:t>Jesus</w:t>
      </w:r>
      <w:r w:rsidR="007F21E4" w:rsidRPr="004A2A7F">
        <w:rPr>
          <w:rStyle w:val="text"/>
          <w:rFonts w:ascii="Garamond" w:hAnsi="Garamond" w:cs="Segoe UI"/>
          <w:b/>
          <w:bCs/>
          <w:color w:val="000000" w:themeColor="text1"/>
          <w:sz w:val="24"/>
          <w:szCs w:val="24"/>
        </w:rPr>
        <w:t xml:space="preserve"> got up from the meal, took off his outer clothing, and wrapped a towel around his waist.</w:t>
      </w:r>
      <w:r w:rsidR="00C43D0B" w:rsidRPr="004A2A7F">
        <w:rPr>
          <w:rStyle w:val="apple-converted-space"/>
          <w:rFonts w:ascii="Garamond" w:hAnsi="Garamond" w:cs="Segoe UI"/>
          <w:b/>
          <w:bCs/>
          <w:color w:val="000000" w:themeColor="text1"/>
          <w:sz w:val="24"/>
          <w:szCs w:val="24"/>
        </w:rPr>
        <w:t xml:space="preserve"> </w:t>
      </w:r>
      <w:r w:rsidR="007F21E4" w:rsidRPr="004A2A7F">
        <w:rPr>
          <w:rStyle w:val="text"/>
          <w:rFonts w:ascii="Garamond" w:hAnsi="Garamond" w:cs="Segoe UI"/>
          <w:b/>
          <w:bCs/>
          <w:color w:val="000000" w:themeColor="text1"/>
          <w:sz w:val="24"/>
          <w:szCs w:val="24"/>
          <w:vertAlign w:val="superscript"/>
        </w:rPr>
        <w:t> </w:t>
      </w:r>
      <w:r w:rsidR="007F21E4" w:rsidRPr="004A2A7F">
        <w:rPr>
          <w:rStyle w:val="text"/>
          <w:rFonts w:ascii="Garamond" w:hAnsi="Garamond" w:cs="Segoe UI"/>
          <w:b/>
          <w:bCs/>
          <w:color w:val="000000" w:themeColor="text1"/>
          <w:sz w:val="24"/>
          <w:szCs w:val="24"/>
        </w:rPr>
        <w:t>After that, he poured water into a basin and began to wash his disciples’ feet,</w:t>
      </w:r>
      <w:r w:rsidR="007F21E4" w:rsidRPr="004A2A7F">
        <w:rPr>
          <w:rStyle w:val="apple-converted-space"/>
          <w:rFonts w:ascii="Garamond" w:hAnsi="Garamond" w:cs="Segoe UI"/>
          <w:b/>
          <w:bCs/>
          <w:color w:val="000000" w:themeColor="text1"/>
          <w:sz w:val="24"/>
          <w:szCs w:val="24"/>
        </w:rPr>
        <w:t> </w:t>
      </w:r>
      <w:r w:rsidR="007F21E4" w:rsidRPr="004A2A7F">
        <w:rPr>
          <w:rStyle w:val="text"/>
          <w:rFonts w:ascii="Garamond" w:hAnsi="Garamond" w:cs="Segoe UI"/>
          <w:b/>
          <w:bCs/>
          <w:color w:val="000000" w:themeColor="text1"/>
          <w:sz w:val="24"/>
          <w:szCs w:val="24"/>
        </w:rPr>
        <w:t>drying them with the towel that was wrapped around him</w:t>
      </w:r>
      <w:r w:rsidRPr="004A2A7F">
        <w:rPr>
          <w:rStyle w:val="text"/>
          <w:rFonts w:ascii="Garamond" w:hAnsi="Garamond" w:cs="Segoe UI"/>
          <w:b/>
          <w:bCs/>
          <w:color w:val="000000" w:themeColor="text1"/>
          <w:sz w:val="24"/>
          <w:szCs w:val="24"/>
        </w:rPr>
        <w:t>.</w:t>
      </w:r>
    </w:p>
    <w:p w14:paraId="549D628D" w14:textId="361ADD2C" w:rsidR="00A05827" w:rsidRPr="004A2A7F" w:rsidRDefault="00C43D0B"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A</w:t>
      </w:r>
      <w:r w:rsidR="00A05827" w:rsidRPr="004A2A7F">
        <w:rPr>
          <w:rStyle w:val="text"/>
          <w:rFonts w:ascii="Garamond" w:hAnsi="Garamond" w:cs="Segoe UI"/>
          <w:color w:val="000000" w:themeColor="text1"/>
          <w:sz w:val="24"/>
          <w:szCs w:val="24"/>
        </w:rPr>
        <w:t>s you may know, people had particularly dirty feet back then</w:t>
      </w:r>
    </w:p>
    <w:p w14:paraId="30E7069E" w14:textId="5BF3D578" w:rsidR="00F758FD" w:rsidRPr="00637524" w:rsidRDefault="00A05827" w:rsidP="00490E33">
      <w:pPr>
        <w:pStyle w:val="Heading3"/>
        <w:keepNext w:val="0"/>
        <w:spacing w:line="240" w:lineRule="auto"/>
        <w:rPr>
          <w:rFonts w:ascii="Garamond" w:hAnsi="Garamond"/>
          <w:color w:val="000000" w:themeColor="text1"/>
        </w:rPr>
      </w:pPr>
      <w:r w:rsidRPr="00637524">
        <w:rPr>
          <w:rStyle w:val="text"/>
          <w:rFonts w:ascii="Garamond" w:hAnsi="Garamond"/>
          <w:color w:val="000000" w:themeColor="text1"/>
        </w:rPr>
        <w:t xml:space="preserve">It was a </w:t>
      </w:r>
      <w:r w:rsidRPr="00637524">
        <w:rPr>
          <w:rStyle w:val="text"/>
          <w:rFonts w:ascii="Garamond" w:hAnsi="Garamond" w:cs="Segoe UI"/>
          <w:color w:val="000000" w:themeColor="text1"/>
        </w:rPr>
        <w:t>hot and dusty climate. There were a lot of animals on the roads.</w:t>
      </w:r>
      <w:r w:rsidR="00637524" w:rsidRPr="00637524">
        <w:rPr>
          <w:rStyle w:val="text"/>
          <w:rFonts w:ascii="Garamond" w:hAnsi="Garamond" w:cs="Segoe UI"/>
          <w:color w:val="000000" w:themeColor="text1"/>
        </w:rPr>
        <w:t xml:space="preserve"> </w:t>
      </w:r>
      <w:r w:rsidRPr="00637524">
        <w:rPr>
          <w:rStyle w:val="text"/>
          <w:rFonts w:ascii="Garamond" w:hAnsi="Garamond" w:cs="Segoe UI"/>
          <w:color w:val="000000" w:themeColor="text1"/>
        </w:rPr>
        <w:t xml:space="preserve">People wore open toe-ed sandals.  </w:t>
      </w:r>
      <w:r w:rsidRPr="00637524">
        <w:rPr>
          <w:rFonts w:ascii="Garamond" w:hAnsi="Garamond"/>
          <w:color w:val="000000" w:themeColor="text1"/>
        </w:rPr>
        <w:t xml:space="preserve">And </w:t>
      </w:r>
      <w:r w:rsidR="00C43D0B" w:rsidRPr="00637524">
        <w:rPr>
          <w:rFonts w:ascii="Garamond" w:hAnsi="Garamond"/>
          <w:color w:val="000000" w:themeColor="text1"/>
        </w:rPr>
        <w:t>we</w:t>
      </w:r>
      <w:r w:rsidRPr="00637524">
        <w:rPr>
          <w:rFonts w:ascii="Garamond" w:hAnsi="Garamond"/>
          <w:color w:val="000000" w:themeColor="text1"/>
        </w:rPr>
        <w:t xml:space="preserve"> are </w:t>
      </w:r>
      <w:r w:rsidR="00C43D0B" w:rsidRPr="00637524">
        <w:rPr>
          <w:rFonts w:ascii="Garamond" w:hAnsi="Garamond"/>
          <w:color w:val="000000" w:themeColor="text1"/>
        </w:rPr>
        <w:t xml:space="preserve">talking about </w:t>
      </w:r>
      <w:r w:rsidRPr="00637524">
        <w:rPr>
          <w:rFonts w:ascii="Garamond" w:hAnsi="Garamond"/>
          <w:color w:val="000000" w:themeColor="text1"/>
        </w:rPr>
        <w:t>feet</w:t>
      </w:r>
      <w:r w:rsidR="00C43D0B" w:rsidRPr="00637524">
        <w:rPr>
          <w:rFonts w:ascii="Garamond" w:hAnsi="Garamond"/>
          <w:color w:val="000000" w:themeColor="text1"/>
        </w:rPr>
        <w:t xml:space="preserve"> – which at their best are not great.</w:t>
      </w:r>
    </w:p>
    <w:p w14:paraId="59D71853" w14:textId="4C808B04" w:rsidR="00F758FD" w:rsidRPr="00637524" w:rsidRDefault="00A05827" w:rsidP="00277F26">
      <w:pPr>
        <w:pStyle w:val="Heading3"/>
        <w:rPr>
          <w:rStyle w:val="woj"/>
          <w:rFonts w:ascii="Garamond" w:hAnsi="Garamond" w:cs="Segoe UI"/>
          <w:color w:val="000000" w:themeColor="text1"/>
        </w:rPr>
      </w:pPr>
      <w:r w:rsidRPr="00637524">
        <w:rPr>
          <w:rFonts w:ascii="Garamond" w:hAnsi="Garamond"/>
          <w:color w:val="000000" w:themeColor="text1"/>
        </w:rPr>
        <w:t>I</w:t>
      </w:r>
      <w:r w:rsidR="00637524">
        <w:rPr>
          <w:rFonts w:ascii="Garamond" w:hAnsi="Garamond"/>
          <w:color w:val="000000" w:themeColor="text1"/>
        </w:rPr>
        <w:t>’</w:t>
      </w:r>
      <w:r w:rsidRPr="00637524">
        <w:rPr>
          <w:rFonts w:ascii="Garamond" w:hAnsi="Garamond"/>
          <w:color w:val="000000" w:themeColor="text1"/>
        </w:rPr>
        <w:t xml:space="preserve">m tempted to say: they are not Brynn’s feet. </w:t>
      </w:r>
      <w:r w:rsidR="00F758FD" w:rsidRPr="00637524">
        <w:rPr>
          <w:rStyle w:val="woj"/>
          <w:rFonts w:ascii="Garamond" w:hAnsi="Garamond" w:cs="Segoe UI"/>
          <w:color w:val="000000" w:themeColor="text1"/>
        </w:rPr>
        <w:t>I</w:t>
      </w:r>
      <w:r w:rsidR="00637524">
        <w:rPr>
          <w:rStyle w:val="woj"/>
          <w:rFonts w:ascii="Garamond" w:hAnsi="Garamond" w:cs="Segoe UI"/>
          <w:color w:val="000000" w:themeColor="text1"/>
        </w:rPr>
        <w:t>’</w:t>
      </w:r>
      <w:r w:rsidR="00F758FD" w:rsidRPr="00637524">
        <w:rPr>
          <w:rStyle w:val="woj"/>
          <w:rFonts w:ascii="Garamond" w:hAnsi="Garamond" w:cs="Segoe UI"/>
          <w:color w:val="000000" w:themeColor="text1"/>
        </w:rPr>
        <w:t>ve not subjected you to stories about our grand-daughter, because I fear I might embarrass myself.</w:t>
      </w:r>
      <w:r w:rsidR="00637524" w:rsidRPr="00637524">
        <w:rPr>
          <w:rStyle w:val="woj"/>
          <w:rFonts w:ascii="Garamond" w:hAnsi="Garamond" w:cs="Segoe UI"/>
          <w:color w:val="000000" w:themeColor="text1"/>
        </w:rPr>
        <w:t xml:space="preserve"> </w:t>
      </w:r>
      <w:r w:rsidR="00F758FD" w:rsidRPr="00637524">
        <w:rPr>
          <w:rStyle w:val="woj"/>
          <w:rFonts w:ascii="Garamond" w:hAnsi="Garamond" w:cs="Segoe UI"/>
          <w:color w:val="000000" w:themeColor="text1"/>
        </w:rPr>
        <w:t>I was thinking of her because while her feet are soft and cute, they</w:t>
      </w:r>
      <w:r w:rsidR="00637524">
        <w:rPr>
          <w:rStyle w:val="woj"/>
          <w:rFonts w:ascii="Garamond" w:hAnsi="Garamond" w:cs="Segoe UI"/>
          <w:color w:val="000000" w:themeColor="text1"/>
        </w:rPr>
        <w:t>’</w:t>
      </w:r>
      <w:r w:rsidR="00F758FD" w:rsidRPr="00637524">
        <w:rPr>
          <w:rStyle w:val="woj"/>
          <w:rFonts w:ascii="Garamond" w:hAnsi="Garamond" w:cs="Segoe UI"/>
          <w:color w:val="000000" w:themeColor="text1"/>
        </w:rPr>
        <w:t>ve never been walked on.</w:t>
      </w:r>
    </w:p>
    <w:p w14:paraId="3898F343" w14:textId="0D2CBB11" w:rsidR="00A05827" w:rsidRPr="004A2A7F" w:rsidRDefault="00EF630C"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 xml:space="preserve">We do not have a modern equivalent to foot-washing. Perhaps the closest we get is </w:t>
      </w:r>
      <w:r w:rsidR="00A05827" w:rsidRPr="004A2A7F">
        <w:rPr>
          <w:rStyle w:val="text"/>
          <w:rFonts w:ascii="Garamond" w:hAnsi="Garamond" w:cs="Segoe UI"/>
          <w:color w:val="000000" w:themeColor="text1"/>
          <w:sz w:val="24"/>
          <w:szCs w:val="24"/>
        </w:rPr>
        <w:t>cleaning a public bathroom.</w:t>
      </w:r>
    </w:p>
    <w:p w14:paraId="444F98A9" w14:textId="77777777" w:rsidR="00EF630C" w:rsidRPr="004A2A7F" w:rsidRDefault="00EF630C"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 xml:space="preserve">They need to be cleaned or it’s bad for everyone. But no one really wants to do it. </w:t>
      </w:r>
    </w:p>
    <w:p w14:paraId="25E4A0B6" w14:textId="77777777" w:rsidR="00C43D0B" w:rsidRPr="004A2A7F" w:rsidRDefault="00EF630C"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And Jews were not supposed to do it. It wasn’t against God’s law. You will not read this in Leviticus. But the Rabbi’s said as much</w:t>
      </w:r>
      <w:r w:rsidR="00C43D0B" w:rsidRPr="004A2A7F">
        <w:rPr>
          <w:rFonts w:ascii="Garamond" w:hAnsi="Garamond"/>
          <w:color w:val="000000" w:themeColor="text1"/>
        </w:rPr>
        <w:t>.</w:t>
      </w:r>
    </w:p>
    <w:p w14:paraId="6B167723" w14:textId="4E26150A" w:rsidR="00A05827" w:rsidRPr="004A2A7F" w:rsidRDefault="00C43D0B"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And yet, Jesus is going to clean the disciples</w:t>
      </w:r>
      <w:r w:rsidR="00637524">
        <w:rPr>
          <w:rFonts w:ascii="Garamond" w:hAnsi="Garamond"/>
          <w:color w:val="000000" w:themeColor="text1"/>
        </w:rPr>
        <w:t>’</w:t>
      </w:r>
      <w:r w:rsidRPr="004A2A7F">
        <w:rPr>
          <w:rFonts w:ascii="Garamond" w:hAnsi="Garamond"/>
          <w:color w:val="000000" w:themeColor="text1"/>
        </w:rPr>
        <w:t xml:space="preserve"> feet</w:t>
      </w:r>
      <w:r w:rsidR="00EF630C" w:rsidRPr="004A2A7F">
        <w:rPr>
          <w:rFonts w:ascii="Garamond" w:hAnsi="Garamond"/>
          <w:color w:val="000000" w:themeColor="text1"/>
        </w:rPr>
        <w:t>.</w:t>
      </w:r>
    </w:p>
    <w:p w14:paraId="6F5D04F9" w14:textId="0587AD40" w:rsidR="006509C3" w:rsidRPr="00637524" w:rsidRDefault="00A05827" w:rsidP="00637524">
      <w:pPr>
        <w:pStyle w:val="Heading1"/>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 xml:space="preserve">V6: </w:t>
      </w:r>
      <w:r w:rsidRPr="004A2A7F">
        <w:rPr>
          <w:rStyle w:val="text"/>
          <w:rFonts w:ascii="Garamond" w:hAnsi="Garamond" w:cs="Segoe UI"/>
          <w:b/>
          <w:bCs/>
          <w:color w:val="000000" w:themeColor="text1"/>
          <w:sz w:val="24"/>
          <w:szCs w:val="24"/>
        </w:rPr>
        <w:t>He came to Simon Peter, who said to him, “Lord, are you going to wash my feet?”</w:t>
      </w:r>
      <w:r w:rsidR="00637524">
        <w:rPr>
          <w:rStyle w:val="text"/>
          <w:rFonts w:ascii="Garamond" w:hAnsi="Garamond"/>
          <w:color w:val="000000" w:themeColor="text1"/>
          <w:sz w:val="24"/>
          <w:szCs w:val="24"/>
        </w:rPr>
        <w:t xml:space="preserve"> </w:t>
      </w:r>
      <w:r w:rsidR="005345DD" w:rsidRPr="00637524">
        <w:rPr>
          <w:rStyle w:val="text"/>
          <w:rFonts w:ascii="Garamond" w:hAnsi="Garamond" w:cs="Segoe UI"/>
          <w:color w:val="000000" w:themeColor="text1"/>
          <w:sz w:val="24"/>
          <w:szCs w:val="24"/>
        </w:rPr>
        <w:t>T</w:t>
      </w:r>
      <w:r w:rsidR="006509C3" w:rsidRPr="00637524">
        <w:rPr>
          <w:rStyle w:val="text"/>
          <w:rFonts w:ascii="Garamond" w:hAnsi="Garamond" w:cs="Segoe UI"/>
          <w:color w:val="000000" w:themeColor="text1"/>
          <w:sz w:val="24"/>
          <w:szCs w:val="24"/>
        </w:rPr>
        <w:t xml:space="preserve">his is a question that Peter should not have to ask. Washing the </w:t>
      </w:r>
      <w:r w:rsidR="00C43D0B" w:rsidRPr="00637524">
        <w:rPr>
          <w:rStyle w:val="text"/>
          <w:rFonts w:ascii="Garamond" w:hAnsi="Garamond" w:cs="Segoe UI"/>
          <w:color w:val="000000" w:themeColor="text1"/>
          <w:sz w:val="24"/>
          <w:szCs w:val="24"/>
        </w:rPr>
        <w:t>disciples’</w:t>
      </w:r>
      <w:r w:rsidR="006509C3" w:rsidRPr="00637524">
        <w:rPr>
          <w:rStyle w:val="text"/>
          <w:rFonts w:ascii="Garamond" w:hAnsi="Garamond" w:cs="Segoe UI"/>
          <w:color w:val="000000" w:themeColor="text1"/>
          <w:sz w:val="24"/>
          <w:szCs w:val="24"/>
        </w:rPr>
        <w:t xml:space="preserve"> feet </w:t>
      </w:r>
      <w:r w:rsidR="005345DD" w:rsidRPr="00637524">
        <w:rPr>
          <w:rStyle w:val="text"/>
          <w:rFonts w:ascii="Garamond" w:hAnsi="Garamond" w:cs="Segoe UI"/>
          <w:color w:val="000000" w:themeColor="text1"/>
          <w:sz w:val="24"/>
          <w:szCs w:val="24"/>
        </w:rPr>
        <w:t xml:space="preserve">is just the kind of </w:t>
      </w:r>
      <w:r w:rsidR="006509C3" w:rsidRPr="00637524">
        <w:rPr>
          <w:rStyle w:val="text"/>
          <w:rFonts w:ascii="Garamond" w:hAnsi="Garamond" w:cs="Segoe UI"/>
          <w:color w:val="000000" w:themeColor="text1"/>
          <w:sz w:val="24"/>
          <w:szCs w:val="24"/>
        </w:rPr>
        <w:t>thing</w:t>
      </w:r>
      <w:r w:rsidR="005345DD" w:rsidRPr="00637524">
        <w:rPr>
          <w:rStyle w:val="text"/>
          <w:rFonts w:ascii="Garamond" w:hAnsi="Garamond" w:cs="Segoe UI"/>
          <w:color w:val="000000" w:themeColor="text1"/>
          <w:sz w:val="24"/>
          <w:szCs w:val="24"/>
        </w:rPr>
        <w:t xml:space="preserve"> Jesus has been doing. H</w:t>
      </w:r>
      <w:r w:rsidR="006509C3" w:rsidRPr="00637524">
        <w:rPr>
          <w:rStyle w:val="text"/>
          <w:rFonts w:ascii="Garamond" w:hAnsi="Garamond" w:cs="Segoe UI"/>
          <w:color w:val="000000" w:themeColor="text1"/>
          <w:sz w:val="24"/>
          <w:szCs w:val="24"/>
        </w:rPr>
        <w:t xml:space="preserve">is </w:t>
      </w:r>
      <w:r w:rsidR="005345DD" w:rsidRPr="00637524">
        <w:rPr>
          <w:rStyle w:val="text"/>
          <w:rFonts w:ascii="Garamond" w:hAnsi="Garamond" w:cs="Segoe UI"/>
          <w:color w:val="000000" w:themeColor="text1"/>
          <w:sz w:val="24"/>
          <w:szCs w:val="24"/>
        </w:rPr>
        <w:t xml:space="preserve">entire life has been filled with </w:t>
      </w:r>
      <w:r w:rsidR="006509C3" w:rsidRPr="00637524">
        <w:rPr>
          <w:rStyle w:val="text"/>
          <w:rFonts w:ascii="Garamond" w:hAnsi="Garamond" w:cs="Segoe UI"/>
          <w:color w:val="000000" w:themeColor="text1"/>
          <w:sz w:val="24"/>
          <w:szCs w:val="24"/>
        </w:rPr>
        <w:t>th</w:t>
      </w:r>
      <w:r w:rsidR="00C43D0B" w:rsidRPr="00637524">
        <w:rPr>
          <w:rStyle w:val="text"/>
          <w:rFonts w:ascii="Garamond" w:hAnsi="Garamond" w:cs="Segoe UI"/>
          <w:color w:val="000000" w:themeColor="text1"/>
          <w:sz w:val="24"/>
          <w:szCs w:val="24"/>
        </w:rPr>
        <w:t>ese kind of surprises</w:t>
      </w:r>
      <w:r w:rsidR="005345DD" w:rsidRPr="00637524">
        <w:rPr>
          <w:rStyle w:val="text"/>
          <w:rFonts w:ascii="Garamond" w:hAnsi="Garamond" w:cs="Segoe UI"/>
          <w:color w:val="000000" w:themeColor="text1"/>
          <w:sz w:val="24"/>
          <w:szCs w:val="24"/>
        </w:rPr>
        <w:t>.</w:t>
      </w:r>
    </w:p>
    <w:p w14:paraId="4A97223A" w14:textId="6201C0D6" w:rsidR="006509C3" w:rsidRPr="004A2A7F" w:rsidRDefault="005345DD"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 xml:space="preserve">Some writers have made much of some parallels between </w:t>
      </w:r>
      <w:r w:rsidR="00275999" w:rsidRPr="004A2A7F">
        <w:rPr>
          <w:rStyle w:val="text"/>
          <w:rFonts w:ascii="Garamond" w:hAnsi="Garamond" w:cs="Segoe UI"/>
          <w:color w:val="000000" w:themeColor="text1"/>
          <w:sz w:val="24"/>
          <w:szCs w:val="24"/>
        </w:rPr>
        <w:t xml:space="preserve">what happens here </w:t>
      </w:r>
      <w:r w:rsidRPr="004A2A7F">
        <w:rPr>
          <w:rStyle w:val="text"/>
          <w:rFonts w:ascii="Garamond" w:hAnsi="Garamond" w:cs="Segoe UI"/>
          <w:color w:val="000000" w:themeColor="text1"/>
          <w:sz w:val="24"/>
          <w:szCs w:val="24"/>
        </w:rPr>
        <w:t xml:space="preserve">and the big picture of </w:t>
      </w:r>
      <w:r w:rsidR="006509C3" w:rsidRPr="004A2A7F">
        <w:rPr>
          <w:rStyle w:val="text"/>
          <w:rFonts w:ascii="Garamond" w:hAnsi="Garamond" w:cs="Segoe UI"/>
          <w:color w:val="000000" w:themeColor="text1"/>
          <w:sz w:val="24"/>
          <w:szCs w:val="24"/>
        </w:rPr>
        <w:t>his incarnation</w:t>
      </w:r>
      <w:r w:rsidRPr="004A2A7F">
        <w:rPr>
          <w:rStyle w:val="text"/>
          <w:rFonts w:ascii="Garamond" w:hAnsi="Garamond" w:cs="Segoe UI"/>
          <w:color w:val="000000" w:themeColor="text1"/>
          <w:sz w:val="24"/>
          <w:szCs w:val="24"/>
        </w:rPr>
        <w:t xml:space="preserve"> spelled out in Phil. 2:5f- </w:t>
      </w:r>
      <w:r w:rsidR="006509C3" w:rsidRPr="004A2A7F">
        <w:rPr>
          <w:rStyle w:val="text"/>
          <w:rFonts w:ascii="Garamond" w:hAnsi="Garamond" w:cs="Segoe UI"/>
          <w:color w:val="000000" w:themeColor="text1"/>
          <w:sz w:val="24"/>
          <w:szCs w:val="24"/>
        </w:rPr>
        <w:t>:</w:t>
      </w:r>
      <w:r w:rsidR="006509C3" w:rsidRPr="004A2A7F">
        <w:rPr>
          <w:rStyle w:val="EndnoteReference"/>
          <w:rFonts w:ascii="Garamond" w:hAnsi="Garamond" w:cs="Segoe UI"/>
          <w:color w:val="000000" w:themeColor="text1"/>
          <w:sz w:val="24"/>
          <w:szCs w:val="24"/>
        </w:rPr>
        <w:endnoteReference w:id="3"/>
      </w:r>
    </w:p>
    <w:p w14:paraId="33EC86C0" w14:textId="173BDA25" w:rsidR="006509C3" w:rsidRPr="004A2A7F" w:rsidRDefault="006509C3" w:rsidP="004A2A7F">
      <w:pPr>
        <w:pStyle w:val="Heading3"/>
        <w:keepNext w:val="0"/>
        <w:spacing w:line="240" w:lineRule="auto"/>
        <w:rPr>
          <w:rStyle w:val="text"/>
          <w:rFonts w:ascii="Garamond" w:hAnsi="Garamond"/>
          <w:i/>
          <w:iCs/>
          <w:color w:val="000000" w:themeColor="text1"/>
        </w:rPr>
      </w:pPr>
      <w:r w:rsidRPr="004A2A7F">
        <w:rPr>
          <w:rStyle w:val="text"/>
          <w:rFonts w:ascii="Garamond" w:hAnsi="Garamond" w:cs="Segoe UI"/>
          <w:color w:val="000000" w:themeColor="text1"/>
        </w:rPr>
        <w:t>John says he “rose from the supper” just like he rose from his throne in heaven to descend</w:t>
      </w:r>
      <w:r w:rsidR="00275999" w:rsidRPr="004A2A7F">
        <w:rPr>
          <w:rStyle w:val="text"/>
          <w:rFonts w:ascii="Garamond" w:hAnsi="Garamond" w:cs="Segoe UI"/>
          <w:color w:val="000000" w:themeColor="text1"/>
        </w:rPr>
        <w:t>.</w:t>
      </w:r>
    </w:p>
    <w:p w14:paraId="6B2779A2" w14:textId="492DF360" w:rsidR="006509C3" w:rsidRPr="004A2A7F" w:rsidRDefault="006509C3" w:rsidP="004A2A7F">
      <w:pPr>
        <w:pStyle w:val="Heading3"/>
        <w:keepNext w:val="0"/>
        <w:spacing w:line="240" w:lineRule="auto"/>
        <w:rPr>
          <w:rStyle w:val="text"/>
          <w:rFonts w:ascii="Garamond" w:hAnsi="Garamond"/>
          <w:i/>
          <w:iCs/>
          <w:color w:val="000000" w:themeColor="text1"/>
        </w:rPr>
      </w:pPr>
      <w:r w:rsidRPr="004A2A7F">
        <w:rPr>
          <w:rStyle w:val="text"/>
          <w:rFonts w:ascii="Garamond" w:hAnsi="Garamond" w:cs="Segoe UI"/>
          <w:color w:val="000000" w:themeColor="text1"/>
        </w:rPr>
        <w:t>He la</w:t>
      </w:r>
      <w:r w:rsidR="00275999" w:rsidRPr="004A2A7F">
        <w:rPr>
          <w:rStyle w:val="text"/>
          <w:rFonts w:ascii="Garamond" w:hAnsi="Garamond" w:cs="Segoe UI"/>
          <w:color w:val="000000" w:themeColor="text1"/>
        </w:rPr>
        <w:t>id</w:t>
      </w:r>
      <w:r w:rsidRPr="004A2A7F">
        <w:rPr>
          <w:rStyle w:val="text"/>
          <w:rFonts w:ascii="Garamond" w:hAnsi="Garamond" w:cs="Segoe UI"/>
          <w:color w:val="000000" w:themeColor="text1"/>
        </w:rPr>
        <w:t xml:space="preserve"> </w:t>
      </w:r>
      <w:r w:rsidR="00275999" w:rsidRPr="004A2A7F">
        <w:rPr>
          <w:rStyle w:val="text"/>
          <w:rFonts w:ascii="Garamond" w:hAnsi="Garamond" w:cs="Segoe UI"/>
          <w:color w:val="000000" w:themeColor="text1"/>
        </w:rPr>
        <w:t xml:space="preserve">aside </w:t>
      </w:r>
      <w:r w:rsidRPr="004A2A7F">
        <w:rPr>
          <w:rStyle w:val="text"/>
          <w:rFonts w:ascii="Garamond" w:hAnsi="Garamond" w:cs="Segoe UI"/>
          <w:color w:val="000000" w:themeColor="text1"/>
        </w:rPr>
        <w:t xml:space="preserve">his garments, just as he had laid </w:t>
      </w:r>
      <w:r w:rsidR="00275999" w:rsidRPr="004A2A7F">
        <w:rPr>
          <w:rStyle w:val="text"/>
          <w:rFonts w:ascii="Garamond" w:hAnsi="Garamond" w:cs="Segoe UI"/>
          <w:color w:val="000000" w:themeColor="text1"/>
        </w:rPr>
        <w:t xml:space="preserve">aside </w:t>
      </w:r>
      <w:r w:rsidRPr="004A2A7F">
        <w:rPr>
          <w:rStyle w:val="text"/>
          <w:rFonts w:ascii="Garamond" w:hAnsi="Garamond" w:cs="Segoe UI"/>
          <w:color w:val="000000" w:themeColor="text1"/>
        </w:rPr>
        <w:t>his glory</w:t>
      </w:r>
      <w:r w:rsidR="00275999" w:rsidRPr="004A2A7F">
        <w:rPr>
          <w:rStyle w:val="text"/>
          <w:rFonts w:ascii="Garamond" w:hAnsi="Garamond" w:cs="Segoe UI"/>
          <w:color w:val="000000" w:themeColor="text1"/>
        </w:rPr>
        <w:t>.</w:t>
      </w:r>
    </w:p>
    <w:p w14:paraId="66B5CE73" w14:textId="34A3511F" w:rsidR="006509C3" w:rsidRPr="004A2A7F" w:rsidRDefault="00275999" w:rsidP="004A2A7F">
      <w:pPr>
        <w:pStyle w:val="Heading3"/>
        <w:keepNext w:val="0"/>
        <w:spacing w:line="240" w:lineRule="auto"/>
        <w:rPr>
          <w:rStyle w:val="text"/>
          <w:rFonts w:ascii="Garamond" w:hAnsi="Garamond"/>
          <w:i/>
          <w:iCs/>
          <w:color w:val="000000" w:themeColor="text1"/>
        </w:rPr>
      </w:pPr>
      <w:r w:rsidRPr="004A2A7F">
        <w:rPr>
          <w:rStyle w:val="text"/>
          <w:rFonts w:ascii="Garamond" w:hAnsi="Garamond" w:cs="Segoe UI"/>
          <w:color w:val="000000" w:themeColor="text1"/>
        </w:rPr>
        <w:t>He w</w:t>
      </w:r>
      <w:r w:rsidR="006509C3" w:rsidRPr="004A2A7F">
        <w:rPr>
          <w:rStyle w:val="text"/>
          <w:rFonts w:ascii="Garamond" w:hAnsi="Garamond" w:cs="Segoe UI"/>
          <w:color w:val="000000" w:themeColor="text1"/>
        </w:rPr>
        <w:t>raps himself in a towel just as he wrapped himself in humanity.</w:t>
      </w:r>
    </w:p>
    <w:p w14:paraId="22A5B61E" w14:textId="786BF4F0" w:rsidR="00A05827" w:rsidRPr="004A2A7F" w:rsidRDefault="006509C3" w:rsidP="004A2A7F">
      <w:pPr>
        <w:pStyle w:val="Heading3"/>
        <w:keepNext w:val="0"/>
        <w:spacing w:line="240" w:lineRule="auto"/>
        <w:rPr>
          <w:rFonts w:ascii="Garamond" w:hAnsi="Garamond"/>
          <w:i/>
          <w:color w:val="000000" w:themeColor="text1"/>
        </w:rPr>
      </w:pPr>
      <w:r w:rsidRPr="004A2A7F">
        <w:rPr>
          <w:rStyle w:val="text"/>
          <w:rFonts w:ascii="Garamond" w:hAnsi="Garamond" w:cs="Segoe UI"/>
          <w:color w:val="000000" w:themeColor="text1"/>
        </w:rPr>
        <w:t>And after he had done this</w:t>
      </w:r>
      <w:r w:rsidR="00275999" w:rsidRPr="004A2A7F">
        <w:rPr>
          <w:rStyle w:val="text"/>
          <w:rFonts w:ascii="Garamond" w:hAnsi="Garamond" w:cs="Segoe UI"/>
          <w:color w:val="000000" w:themeColor="text1"/>
        </w:rPr>
        <w:t>,</w:t>
      </w:r>
      <w:r w:rsidRPr="004A2A7F">
        <w:rPr>
          <w:rStyle w:val="text"/>
          <w:rFonts w:ascii="Garamond" w:hAnsi="Garamond" w:cs="Segoe UI"/>
          <w:color w:val="000000" w:themeColor="text1"/>
        </w:rPr>
        <w:t xml:space="preserve"> he took up his garments and returned to the seat of honor – just as Phil. 2 says “God will highly exalt him…”.</w:t>
      </w:r>
    </w:p>
    <w:p w14:paraId="1B4EBC3B" w14:textId="4FC14D97" w:rsidR="00F758FD" w:rsidRPr="00637524" w:rsidRDefault="00A05827" w:rsidP="00637524">
      <w:pPr>
        <w:pStyle w:val="Heading1"/>
        <w:keepNext w:val="0"/>
        <w:spacing w:line="240" w:lineRule="auto"/>
        <w:rPr>
          <w:rStyle w:val="woj"/>
          <w:rFonts w:ascii="Garamond" w:hAnsi="Garamond"/>
          <w:b/>
          <w:bCs/>
          <w:color w:val="000000" w:themeColor="text1"/>
          <w:sz w:val="24"/>
          <w:szCs w:val="24"/>
        </w:rPr>
      </w:pPr>
      <w:r w:rsidRPr="004A2A7F">
        <w:rPr>
          <w:rStyle w:val="text"/>
          <w:rFonts w:ascii="Garamond" w:hAnsi="Garamond" w:cs="Segoe UI"/>
          <w:b/>
          <w:bCs/>
          <w:color w:val="000000" w:themeColor="text1"/>
          <w:sz w:val="24"/>
          <w:szCs w:val="24"/>
          <w:vertAlign w:val="superscript"/>
        </w:rPr>
        <w:t>7 </w:t>
      </w:r>
      <w:r w:rsidRPr="004A2A7F">
        <w:rPr>
          <w:rStyle w:val="text"/>
          <w:rFonts w:ascii="Garamond" w:hAnsi="Garamond" w:cs="Segoe UI"/>
          <w:b/>
          <w:bCs/>
          <w:color w:val="000000" w:themeColor="text1"/>
          <w:sz w:val="24"/>
          <w:szCs w:val="24"/>
        </w:rPr>
        <w:t>Jesus replied,</w:t>
      </w:r>
      <w:r w:rsidRPr="004A2A7F">
        <w:rPr>
          <w:rStyle w:val="apple-converted-space"/>
          <w:rFonts w:ascii="Garamond" w:hAnsi="Garamond" w:cs="Segoe UI"/>
          <w:b/>
          <w:bCs/>
          <w:color w:val="000000" w:themeColor="text1"/>
          <w:sz w:val="24"/>
          <w:szCs w:val="24"/>
        </w:rPr>
        <w:t> </w:t>
      </w:r>
      <w:r w:rsidRPr="004A2A7F">
        <w:rPr>
          <w:rStyle w:val="woj"/>
          <w:rFonts w:ascii="Garamond" w:hAnsi="Garamond" w:cs="Segoe UI"/>
          <w:b/>
          <w:bCs/>
          <w:color w:val="000000" w:themeColor="text1"/>
          <w:sz w:val="24"/>
          <w:szCs w:val="24"/>
        </w:rPr>
        <w:t>“You do not realize now what I am doing, but later you will understand.</w:t>
      </w:r>
      <w:r w:rsidR="00637524">
        <w:rPr>
          <w:rStyle w:val="woj"/>
          <w:rFonts w:ascii="Garamond" w:hAnsi="Garamond"/>
          <w:b/>
          <w:bCs/>
          <w:color w:val="000000" w:themeColor="text1"/>
          <w:sz w:val="24"/>
          <w:szCs w:val="24"/>
        </w:rPr>
        <w:t xml:space="preserve"> </w:t>
      </w:r>
      <w:r w:rsidR="00F758FD" w:rsidRPr="00637524">
        <w:rPr>
          <w:rStyle w:val="woj"/>
          <w:rFonts w:ascii="Garamond" w:hAnsi="Garamond"/>
          <w:color w:val="000000" w:themeColor="text1"/>
          <w:sz w:val="24"/>
          <w:szCs w:val="24"/>
        </w:rPr>
        <w:t>Which is true. There was a lot they did not get.</w:t>
      </w:r>
    </w:p>
    <w:p w14:paraId="3976736A" w14:textId="77777777" w:rsidR="006B2F3C" w:rsidRPr="004A2A7F" w:rsidRDefault="00A05827" w:rsidP="004A2A7F">
      <w:pPr>
        <w:pStyle w:val="Heading1"/>
        <w:keepNext w:val="0"/>
        <w:spacing w:line="240" w:lineRule="auto"/>
        <w:rPr>
          <w:rStyle w:val="text"/>
          <w:rFonts w:ascii="Garamond" w:hAnsi="Garamond"/>
          <w:color w:val="000000" w:themeColor="text1"/>
          <w:sz w:val="24"/>
          <w:szCs w:val="24"/>
        </w:rPr>
      </w:pPr>
      <w:r w:rsidRPr="004A2A7F">
        <w:rPr>
          <w:rStyle w:val="text"/>
          <w:rFonts w:ascii="Garamond" w:hAnsi="Garamond" w:cs="Segoe UI"/>
          <w:b/>
          <w:bCs/>
          <w:color w:val="000000" w:themeColor="text1"/>
          <w:sz w:val="24"/>
          <w:szCs w:val="24"/>
        </w:rPr>
        <w:t>“No,” said Peter, “you shall never wash my feet.”</w:t>
      </w:r>
      <w:r w:rsidR="008B5C8E" w:rsidRPr="004A2A7F">
        <w:rPr>
          <w:rStyle w:val="text"/>
          <w:rFonts w:ascii="Garamond" w:hAnsi="Garamond" w:cs="Segoe UI"/>
          <w:b/>
          <w:bCs/>
          <w:color w:val="000000" w:themeColor="text1"/>
          <w:sz w:val="24"/>
          <w:szCs w:val="24"/>
        </w:rPr>
        <w:t xml:space="preserve"> Jesus answered,</w:t>
      </w:r>
      <w:r w:rsidR="008B5C8E" w:rsidRPr="004A2A7F">
        <w:rPr>
          <w:rStyle w:val="apple-converted-space"/>
          <w:rFonts w:ascii="Garamond" w:hAnsi="Garamond" w:cs="Segoe UI"/>
          <w:b/>
          <w:bCs/>
          <w:color w:val="000000" w:themeColor="text1"/>
          <w:sz w:val="24"/>
          <w:szCs w:val="24"/>
        </w:rPr>
        <w:t> </w:t>
      </w:r>
      <w:r w:rsidR="008B5C8E" w:rsidRPr="004A2A7F">
        <w:rPr>
          <w:rStyle w:val="woj"/>
          <w:rFonts w:ascii="Garamond" w:hAnsi="Garamond" w:cs="Segoe UI"/>
          <w:b/>
          <w:bCs/>
          <w:color w:val="000000" w:themeColor="text1"/>
          <w:sz w:val="24"/>
          <w:szCs w:val="24"/>
        </w:rPr>
        <w:t>“Unless I wash you, you have no part with me</w:t>
      </w:r>
      <w:r w:rsidR="008B5C8E" w:rsidRPr="004A2A7F">
        <w:rPr>
          <w:rStyle w:val="woj"/>
          <w:rFonts w:ascii="Garamond" w:hAnsi="Garamond" w:cs="Segoe UI"/>
          <w:color w:val="000000" w:themeColor="text1"/>
          <w:sz w:val="24"/>
          <w:szCs w:val="24"/>
        </w:rPr>
        <w:t>.”</w:t>
      </w:r>
      <w:r w:rsidR="006B2F3C" w:rsidRPr="004A2A7F">
        <w:rPr>
          <w:rStyle w:val="woj"/>
          <w:rFonts w:ascii="Garamond" w:hAnsi="Garamond"/>
          <w:color w:val="000000" w:themeColor="text1"/>
          <w:sz w:val="24"/>
          <w:szCs w:val="24"/>
        </w:rPr>
        <w:t xml:space="preserve">  </w:t>
      </w:r>
      <w:r w:rsidRPr="004A2A7F">
        <w:rPr>
          <w:rStyle w:val="text"/>
          <w:rFonts w:ascii="Garamond" w:hAnsi="Garamond"/>
          <w:color w:val="000000" w:themeColor="text1"/>
          <w:sz w:val="24"/>
          <w:szCs w:val="24"/>
        </w:rPr>
        <w:t>Why doesn’t Peter want Jesus to wash his feet</w:t>
      </w:r>
      <w:r w:rsidR="008B5C8E" w:rsidRPr="004A2A7F">
        <w:rPr>
          <w:rStyle w:val="text"/>
          <w:rFonts w:ascii="Garamond" w:hAnsi="Garamond"/>
          <w:color w:val="000000" w:themeColor="text1"/>
          <w:sz w:val="24"/>
          <w:szCs w:val="24"/>
        </w:rPr>
        <w:t xml:space="preserve">? </w:t>
      </w:r>
    </w:p>
    <w:p w14:paraId="3E51C52A" w14:textId="77777777" w:rsidR="006B2F3C" w:rsidRPr="004A2A7F" w:rsidRDefault="00A05827"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olor w:val="000000" w:themeColor="text1"/>
          <w:sz w:val="24"/>
          <w:szCs w:val="24"/>
        </w:rPr>
        <w:t>It might be that he feels unworthy</w:t>
      </w:r>
      <w:r w:rsidR="008B5C8E" w:rsidRPr="004A2A7F">
        <w:rPr>
          <w:rStyle w:val="text"/>
          <w:rFonts w:ascii="Garamond" w:hAnsi="Garamond"/>
          <w:color w:val="000000" w:themeColor="text1"/>
          <w:sz w:val="24"/>
          <w:szCs w:val="24"/>
        </w:rPr>
        <w:t xml:space="preserve"> </w:t>
      </w:r>
      <w:r w:rsidR="005345DD" w:rsidRPr="004A2A7F">
        <w:rPr>
          <w:rStyle w:val="text"/>
          <w:rFonts w:ascii="Garamond" w:hAnsi="Garamond"/>
          <w:color w:val="000000" w:themeColor="text1"/>
          <w:sz w:val="24"/>
          <w:szCs w:val="24"/>
        </w:rPr>
        <w:t>of the attention</w:t>
      </w:r>
      <w:r w:rsidR="006B2F3C" w:rsidRPr="004A2A7F">
        <w:rPr>
          <w:rStyle w:val="text"/>
          <w:rFonts w:ascii="Garamond" w:hAnsi="Garamond"/>
          <w:color w:val="000000" w:themeColor="text1"/>
          <w:sz w:val="24"/>
          <w:szCs w:val="24"/>
        </w:rPr>
        <w:t>.</w:t>
      </w:r>
    </w:p>
    <w:p w14:paraId="3022C700" w14:textId="718540C0" w:rsidR="00DB4811" w:rsidRPr="004A2A7F" w:rsidRDefault="006B2F3C"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olor w:val="000000" w:themeColor="text1"/>
          <w:sz w:val="24"/>
          <w:szCs w:val="24"/>
        </w:rPr>
        <w:t xml:space="preserve">It might be </w:t>
      </w:r>
      <w:r w:rsidR="008B5C8E" w:rsidRPr="004A2A7F">
        <w:rPr>
          <w:rStyle w:val="text"/>
          <w:rFonts w:ascii="Garamond" w:hAnsi="Garamond"/>
          <w:color w:val="000000" w:themeColor="text1"/>
          <w:sz w:val="24"/>
          <w:szCs w:val="24"/>
        </w:rPr>
        <w:t xml:space="preserve">that </w:t>
      </w:r>
      <w:r w:rsidR="00A05827" w:rsidRPr="004A2A7F">
        <w:rPr>
          <w:rStyle w:val="text"/>
          <w:rFonts w:ascii="Garamond" w:hAnsi="Garamond"/>
          <w:color w:val="000000" w:themeColor="text1"/>
          <w:sz w:val="24"/>
          <w:szCs w:val="24"/>
        </w:rPr>
        <w:t xml:space="preserve">he </w:t>
      </w:r>
      <w:r w:rsidRPr="004A2A7F">
        <w:rPr>
          <w:rStyle w:val="text"/>
          <w:rFonts w:ascii="Garamond" w:hAnsi="Garamond"/>
          <w:color w:val="000000" w:themeColor="text1"/>
          <w:sz w:val="24"/>
          <w:szCs w:val="24"/>
        </w:rPr>
        <w:t xml:space="preserve">is </w:t>
      </w:r>
      <w:r w:rsidR="00DB4811" w:rsidRPr="004A2A7F">
        <w:rPr>
          <w:rStyle w:val="text"/>
          <w:rFonts w:ascii="Garamond" w:hAnsi="Garamond"/>
          <w:color w:val="000000" w:themeColor="text1"/>
          <w:sz w:val="24"/>
          <w:szCs w:val="24"/>
        </w:rPr>
        <w:t xml:space="preserve">embarrassed for Jesus. </w:t>
      </w:r>
      <w:r w:rsidR="008B5C8E" w:rsidRPr="004A2A7F">
        <w:rPr>
          <w:rStyle w:val="text"/>
          <w:rFonts w:ascii="Garamond" w:hAnsi="Garamond"/>
          <w:color w:val="000000" w:themeColor="text1"/>
          <w:sz w:val="24"/>
          <w:szCs w:val="24"/>
        </w:rPr>
        <w:t>It</w:t>
      </w:r>
      <w:r w:rsidR="00DB4811" w:rsidRPr="004A2A7F">
        <w:rPr>
          <w:rStyle w:val="text"/>
          <w:rFonts w:ascii="Garamond" w:hAnsi="Garamond"/>
          <w:color w:val="000000" w:themeColor="text1"/>
          <w:sz w:val="24"/>
          <w:szCs w:val="24"/>
        </w:rPr>
        <w:t xml:space="preserve"> is hard to watch</w:t>
      </w:r>
      <w:r w:rsidR="008B5C8E" w:rsidRPr="004A2A7F">
        <w:rPr>
          <w:rStyle w:val="text"/>
          <w:rFonts w:ascii="Garamond" w:hAnsi="Garamond"/>
          <w:color w:val="000000" w:themeColor="text1"/>
          <w:sz w:val="24"/>
          <w:szCs w:val="24"/>
        </w:rPr>
        <w:t xml:space="preserve"> someone </w:t>
      </w:r>
      <w:r w:rsidR="00275999" w:rsidRPr="004A2A7F">
        <w:rPr>
          <w:rStyle w:val="text"/>
          <w:rFonts w:ascii="Garamond" w:hAnsi="Garamond"/>
          <w:color w:val="000000" w:themeColor="text1"/>
          <w:sz w:val="24"/>
          <w:szCs w:val="24"/>
        </w:rPr>
        <w:t xml:space="preserve">we </w:t>
      </w:r>
      <w:r w:rsidR="008B5C8E" w:rsidRPr="004A2A7F">
        <w:rPr>
          <w:rStyle w:val="text"/>
          <w:rFonts w:ascii="Garamond" w:hAnsi="Garamond"/>
          <w:color w:val="000000" w:themeColor="text1"/>
          <w:sz w:val="24"/>
          <w:szCs w:val="24"/>
        </w:rPr>
        <w:t>care about be humbled, to say nothing of them being humiliated</w:t>
      </w:r>
      <w:r w:rsidR="00DB4811" w:rsidRPr="004A2A7F">
        <w:rPr>
          <w:rStyle w:val="text"/>
          <w:rFonts w:ascii="Garamond" w:hAnsi="Garamond"/>
          <w:color w:val="000000" w:themeColor="text1"/>
          <w:sz w:val="24"/>
          <w:szCs w:val="24"/>
        </w:rPr>
        <w:t>.</w:t>
      </w:r>
    </w:p>
    <w:p w14:paraId="5BEDC2E8" w14:textId="2901388D" w:rsidR="006509C3" w:rsidRPr="004A2A7F" w:rsidRDefault="006509C3"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olor w:val="000000" w:themeColor="text1"/>
          <w:sz w:val="24"/>
          <w:szCs w:val="24"/>
        </w:rPr>
        <w:t>I suspect Peter w</w:t>
      </w:r>
      <w:r w:rsidR="006B2F3C" w:rsidRPr="004A2A7F">
        <w:rPr>
          <w:rStyle w:val="text"/>
          <w:rFonts w:ascii="Garamond" w:hAnsi="Garamond"/>
          <w:color w:val="000000" w:themeColor="text1"/>
          <w:sz w:val="24"/>
          <w:szCs w:val="24"/>
        </w:rPr>
        <w:t>ould be</w:t>
      </w:r>
      <w:r w:rsidRPr="004A2A7F">
        <w:rPr>
          <w:rStyle w:val="text"/>
          <w:rFonts w:ascii="Garamond" w:hAnsi="Garamond"/>
          <w:color w:val="000000" w:themeColor="text1"/>
          <w:sz w:val="24"/>
          <w:szCs w:val="24"/>
        </w:rPr>
        <w:t xml:space="preserve"> very willing to wash Christ’s feet and regrets he was slow to do it earlier.</w:t>
      </w:r>
    </w:p>
    <w:p w14:paraId="1B9BA509" w14:textId="77777777" w:rsidR="005345DD" w:rsidRPr="004A2A7F" w:rsidRDefault="006509C3"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olor w:val="000000" w:themeColor="text1"/>
          <w:sz w:val="24"/>
          <w:szCs w:val="24"/>
        </w:rPr>
        <w:t xml:space="preserve">But </w:t>
      </w:r>
      <w:r w:rsidR="00275999" w:rsidRPr="004A2A7F">
        <w:rPr>
          <w:rStyle w:val="text"/>
          <w:rFonts w:ascii="Garamond" w:hAnsi="Garamond"/>
          <w:color w:val="000000" w:themeColor="text1"/>
          <w:sz w:val="24"/>
          <w:szCs w:val="24"/>
        </w:rPr>
        <w:t xml:space="preserve">I suspect </w:t>
      </w:r>
      <w:r w:rsidR="005345DD" w:rsidRPr="004A2A7F">
        <w:rPr>
          <w:rStyle w:val="text"/>
          <w:rFonts w:ascii="Garamond" w:hAnsi="Garamond"/>
          <w:color w:val="000000" w:themeColor="text1"/>
          <w:sz w:val="24"/>
          <w:szCs w:val="24"/>
        </w:rPr>
        <w:t>two other things are going on. First, I suspect he is uncomfortable being the recipient of care.</w:t>
      </w:r>
    </w:p>
    <w:p w14:paraId="2D0C7332" w14:textId="77777777" w:rsidR="006B2F3C" w:rsidRPr="004A2A7F" w:rsidRDefault="005345DD" w:rsidP="004A2A7F">
      <w:pPr>
        <w:pStyle w:val="Heading3"/>
        <w:keepNext w:val="0"/>
        <w:spacing w:line="240" w:lineRule="auto"/>
        <w:rPr>
          <w:rStyle w:val="text"/>
          <w:rFonts w:ascii="Garamond" w:hAnsi="Garamond"/>
          <w:color w:val="000000" w:themeColor="text1"/>
        </w:rPr>
      </w:pPr>
      <w:r w:rsidRPr="004A2A7F">
        <w:rPr>
          <w:rStyle w:val="text"/>
          <w:rFonts w:ascii="Garamond" w:hAnsi="Garamond"/>
          <w:color w:val="000000" w:themeColor="text1"/>
        </w:rPr>
        <w:lastRenderedPageBreak/>
        <w:t xml:space="preserve">One of the things I end doing as a pastor is </w:t>
      </w:r>
      <w:r w:rsidR="006B2F3C" w:rsidRPr="004A2A7F">
        <w:rPr>
          <w:rStyle w:val="text"/>
          <w:rFonts w:ascii="Garamond" w:hAnsi="Garamond"/>
          <w:color w:val="000000" w:themeColor="text1"/>
        </w:rPr>
        <w:t xml:space="preserve">asking </w:t>
      </w:r>
      <w:r w:rsidRPr="004A2A7F">
        <w:rPr>
          <w:rStyle w:val="text"/>
          <w:rFonts w:ascii="Garamond" w:hAnsi="Garamond"/>
          <w:color w:val="000000" w:themeColor="text1"/>
        </w:rPr>
        <w:t>people to let others help them. Many – not all, but many - w</w:t>
      </w:r>
      <w:r w:rsidR="006B2F3C" w:rsidRPr="004A2A7F">
        <w:rPr>
          <w:rStyle w:val="text"/>
          <w:rFonts w:ascii="Garamond" w:hAnsi="Garamond"/>
          <w:color w:val="000000" w:themeColor="text1"/>
        </w:rPr>
        <w:t>ho</w:t>
      </w:r>
      <w:r w:rsidRPr="004A2A7F">
        <w:rPr>
          <w:rStyle w:val="text"/>
          <w:rFonts w:ascii="Garamond" w:hAnsi="Garamond"/>
          <w:color w:val="000000" w:themeColor="text1"/>
        </w:rPr>
        <w:t xml:space="preserve"> get knocked down</w:t>
      </w:r>
      <w:r w:rsidR="006B2F3C" w:rsidRPr="004A2A7F">
        <w:rPr>
          <w:rStyle w:val="text"/>
          <w:rFonts w:ascii="Garamond" w:hAnsi="Garamond"/>
          <w:color w:val="000000" w:themeColor="text1"/>
        </w:rPr>
        <w:t xml:space="preserve"> do not want or do not feel worthy of the care others want to provide. </w:t>
      </w:r>
    </w:p>
    <w:p w14:paraId="663AC29B" w14:textId="0EFF5523" w:rsidR="006B2F3C" w:rsidRPr="004A2A7F" w:rsidRDefault="006B2F3C" w:rsidP="004A2A7F">
      <w:pPr>
        <w:pStyle w:val="Heading3"/>
        <w:keepNext w:val="0"/>
        <w:spacing w:line="240" w:lineRule="auto"/>
        <w:rPr>
          <w:rStyle w:val="text"/>
          <w:rFonts w:ascii="Garamond" w:hAnsi="Garamond"/>
          <w:color w:val="000000" w:themeColor="text1"/>
        </w:rPr>
      </w:pPr>
      <w:r w:rsidRPr="004A2A7F">
        <w:rPr>
          <w:rStyle w:val="text"/>
          <w:rFonts w:ascii="Garamond" w:hAnsi="Garamond"/>
          <w:color w:val="000000" w:themeColor="text1"/>
        </w:rPr>
        <w:t>Some of this – honestly – is just pride. Not always ugly pride. But</w:t>
      </w:r>
      <w:r w:rsidR="004A2A7F" w:rsidRPr="004A2A7F">
        <w:rPr>
          <w:rStyle w:val="text"/>
          <w:rFonts w:ascii="Garamond" w:hAnsi="Garamond"/>
          <w:color w:val="000000" w:themeColor="text1"/>
        </w:rPr>
        <w:t xml:space="preserve"> they do not want the attention nor to be a burden. And I have to say, “one of the things you are going to need to do – almost as of service for to others – is to let them help you.  They want to do something.  Let them do something: the laundry, pick you kids up at school, bring a meal. That is hard because we do not want to be the one helped we want to be the helper.</w:t>
      </w:r>
    </w:p>
    <w:p w14:paraId="371A51B2" w14:textId="23DAEB9B" w:rsidR="005345DD" w:rsidRPr="004A2A7F" w:rsidRDefault="004A2A7F" w:rsidP="004A2A7F">
      <w:pPr>
        <w:pStyle w:val="Heading3"/>
        <w:keepNext w:val="0"/>
        <w:spacing w:line="240" w:lineRule="auto"/>
        <w:rPr>
          <w:rStyle w:val="text"/>
          <w:rFonts w:ascii="Garamond" w:hAnsi="Garamond"/>
          <w:color w:val="000000" w:themeColor="text1"/>
        </w:rPr>
      </w:pPr>
      <w:r w:rsidRPr="004A2A7F">
        <w:rPr>
          <w:rStyle w:val="text"/>
          <w:rFonts w:ascii="Garamond" w:hAnsi="Garamond"/>
          <w:color w:val="000000" w:themeColor="text1"/>
        </w:rPr>
        <w:t>So, maybe some of that is going on</w:t>
      </w:r>
      <w:r w:rsidR="005345DD" w:rsidRPr="004A2A7F">
        <w:rPr>
          <w:rStyle w:val="text"/>
          <w:rFonts w:ascii="Garamond" w:hAnsi="Garamond"/>
          <w:color w:val="000000" w:themeColor="text1"/>
        </w:rPr>
        <w:t>.</w:t>
      </w:r>
    </w:p>
    <w:p w14:paraId="0357E559" w14:textId="57E0049B" w:rsidR="00DB4811" w:rsidRPr="004A2A7F" w:rsidRDefault="004A2A7F"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olor w:val="000000" w:themeColor="text1"/>
          <w:sz w:val="24"/>
          <w:szCs w:val="24"/>
        </w:rPr>
        <w:t xml:space="preserve">But I think the big thing is, </w:t>
      </w:r>
      <w:r w:rsidR="00275999" w:rsidRPr="004A2A7F">
        <w:rPr>
          <w:rStyle w:val="text"/>
          <w:rFonts w:ascii="Garamond" w:hAnsi="Garamond"/>
          <w:color w:val="000000" w:themeColor="text1"/>
          <w:sz w:val="24"/>
          <w:szCs w:val="24"/>
        </w:rPr>
        <w:t>Peter</w:t>
      </w:r>
      <w:r w:rsidR="00DB4811" w:rsidRPr="004A2A7F">
        <w:rPr>
          <w:rStyle w:val="text"/>
          <w:rFonts w:ascii="Garamond" w:hAnsi="Garamond"/>
          <w:color w:val="000000" w:themeColor="text1"/>
          <w:sz w:val="24"/>
          <w:szCs w:val="24"/>
        </w:rPr>
        <w:t xml:space="preserve"> is embarrassed for himself.</w:t>
      </w:r>
    </w:p>
    <w:p w14:paraId="4C65C6B4" w14:textId="7F8B45A2" w:rsidR="00FE3D9B" w:rsidRPr="004A2A7F" w:rsidRDefault="00DB4811" w:rsidP="004A2A7F">
      <w:pPr>
        <w:pStyle w:val="Heading3"/>
        <w:keepNext w:val="0"/>
        <w:spacing w:line="240" w:lineRule="auto"/>
        <w:rPr>
          <w:rStyle w:val="text"/>
          <w:rFonts w:ascii="Garamond" w:hAnsi="Garamond"/>
          <w:color w:val="000000" w:themeColor="text1"/>
        </w:rPr>
      </w:pPr>
      <w:r w:rsidRPr="004A2A7F">
        <w:rPr>
          <w:rStyle w:val="text"/>
          <w:rFonts w:ascii="Garamond" w:hAnsi="Garamond"/>
          <w:color w:val="000000" w:themeColor="text1"/>
        </w:rPr>
        <w:t>He has given up everything for Jesus. He is not excited by the idea that the one he is following is not</w:t>
      </w:r>
      <w:r w:rsidR="008B5C8E" w:rsidRPr="004A2A7F">
        <w:rPr>
          <w:rStyle w:val="text"/>
          <w:rFonts w:ascii="Garamond" w:hAnsi="Garamond"/>
          <w:color w:val="000000" w:themeColor="text1"/>
        </w:rPr>
        <w:t xml:space="preserve"> as glorious, glamorous and powerful as he thought, because this immediately impacts his identit</w:t>
      </w:r>
      <w:r w:rsidR="00FE3D9B" w:rsidRPr="004A2A7F">
        <w:rPr>
          <w:rStyle w:val="text"/>
          <w:rFonts w:ascii="Garamond" w:hAnsi="Garamond"/>
          <w:color w:val="000000" w:themeColor="text1"/>
        </w:rPr>
        <w:t>y.</w:t>
      </w:r>
    </w:p>
    <w:p w14:paraId="3D748181" w14:textId="6D06D86C" w:rsidR="008B5C8E" w:rsidRPr="004A2A7F" w:rsidRDefault="00FE3D9B" w:rsidP="004A2A7F">
      <w:pPr>
        <w:pStyle w:val="Heading3"/>
        <w:keepNext w:val="0"/>
        <w:spacing w:line="240" w:lineRule="auto"/>
        <w:rPr>
          <w:rStyle w:val="text"/>
          <w:rFonts w:ascii="Garamond" w:hAnsi="Garamond"/>
          <w:color w:val="000000" w:themeColor="text1"/>
        </w:rPr>
      </w:pPr>
      <w:r w:rsidRPr="004A2A7F">
        <w:rPr>
          <w:rStyle w:val="text"/>
          <w:rFonts w:ascii="Garamond" w:hAnsi="Garamond"/>
          <w:color w:val="000000" w:themeColor="text1"/>
        </w:rPr>
        <w:t>He wants the Jesus of the Triumphal Entry – who everyone is calling king and laying out Palm branches to follow</w:t>
      </w:r>
    </w:p>
    <w:p w14:paraId="12638F87" w14:textId="77777777" w:rsidR="007D7C4A" w:rsidRPr="004A2A7F" w:rsidRDefault="008B5C8E" w:rsidP="004A2A7F">
      <w:pPr>
        <w:pStyle w:val="Heading3"/>
        <w:keepNext w:val="0"/>
        <w:spacing w:line="240" w:lineRule="auto"/>
        <w:rPr>
          <w:rStyle w:val="text"/>
          <w:rFonts w:ascii="Garamond" w:hAnsi="Garamond"/>
          <w:i/>
          <w:iCs/>
          <w:color w:val="000000" w:themeColor="text1"/>
        </w:rPr>
      </w:pPr>
      <w:r w:rsidRPr="004A2A7F">
        <w:rPr>
          <w:rStyle w:val="text"/>
          <w:rFonts w:ascii="Garamond" w:hAnsi="Garamond"/>
          <w:color w:val="000000" w:themeColor="text1"/>
        </w:rPr>
        <w:t>If you are an intern with X, you want X to look good</w:t>
      </w:r>
      <w:r w:rsidR="007D7C4A" w:rsidRPr="004A2A7F">
        <w:rPr>
          <w:rStyle w:val="text"/>
          <w:rFonts w:ascii="Garamond" w:hAnsi="Garamond"/>
          <w:color w:val="000000" w:themeColor="text1"/>
        </w:rPr>
        <w:t>, because your identity is tied up with theirs. When Jesus was healing people and speaking with authority and making the pompous Pharisees look foolish, being associate with Jesus was a fun thing. If he was going to start cleaning pubic restrooms that is altogether different.</w:t>
      </w:r>
    </w:p>
    <w:p w14:paraId="3E8B33C3" w14:textId="0F48B566" w:rsidR="008B5C8E" w:rsidRPr="004A2A7F" w:rsidRDefault="007D7C4A" w:rsidP="004A2A7F">
      <w:pPr>
        <w:pStyle w:val="Heading3"/>
        <w:keepNext w:val="0"/>
        <w:spacing w:line="240" w:lineRule="auto"/>
        <w:rPr>
          <w:rStyle w:val="text"/>
          <w:rFonts w:ascii="Garamond" w:hAnsi="Garamond"/>
          <w:i/>
          <w:iCs/>
          <w:color w:val="000000" w:themeColor="text1"/>
        </w:rPr>
      </w:pPr>
      <w:r w:rsidRPr="004A2A7F">
        <w:rPr>
          <w:rStyle w:val="text"/>
          <w:rFonts w:ascii="Garamond" w:hAnsi="Garamond"/>
          <w:color w:val="000000" w:themeColor="text1"/>
        </w:rPr>
        <w:t xml:space="preserve">Peter’s telling Jesus not to wash other’s feet is Peter protecting Peter’s pride. </w:t>
      </w:r>
      <w:r w:rsidR="00EF630C" w:rsidRPr="004A2A7F">
        <w:rPr>
          <w:rStyle w:val="text"/>
          <w:rFonts w:ascii="Garamond" w:hAnsi="Garamond"/>
          <w:color w:val="000000" w:themeColor="text1"/>
        </w:rPr>
        <w:t xml:space="preserve"> Because a servant is not greater than his or he master.</w:t>
      </w:r>
      <w:r w:rsidR="00275999" w:rsidRPr="004A2A7F">
        <w:rPr>
          <w:rStyle w:val="EndnoteReference"/>
          <w:rFonts w:ascii="Garamond" w:hAnsi="Garamond"/>
          <w:color w:val="000000" w:themeColor="text1"/>
        </w:rPr>
        <w:endnoteReference w:id="4"/>
      </w:r>
    </w:p>
    <w:p w14:paraId="687EADFD" w14:textId="1D77F9E5" w:rsidR="00FE3D9B" w:rsidRPr="00DC7D1D" w:rsidRDefault="008B5C8E" w:rsidP="002D1154">
      <w:pPr>
        <w:pStyle w:val="Heading2"/>
        <w:keepNext w:val="0"/>
        <w:spacing w:line="240" w:lineRule="auto"/>
        <w:rPr>
          <w:rStyle w:val="woj"/>
          <w:rFonts w:ascii="Garamond" w:hAnsi="Garamond"/>
          <w:color w:val="000000" w:themeColor="text1"/>
          <w:sz w:val="24"/>
          <w:szCs w:val="24"/>
        </w:rPr>
      </w:pPr>
      <w:r w:rsidRPr="00DC7D1D">
        <w:rPr>
          <w:rStyle w:val="woj"/>
          <w:rFonts w:ascii="Garamond" w:hAnsi="Garamond" w:cs="Segoe UI"/>
          <w:color w:val="000000" w:themeColor="text1"/>
          <w:sz w:val="24"/>
          <w:szCs w:val="24"/>
        </w:rPr>
        <w:t>Christ’s response when Peter says, “no”</w:t>
      </w:r>
      <w:r w:rsidR="00FE3D9B" w:rsidRPr="00DC7D1D">
        <w:rPr>
          <w:rStyle w:val="woj"/>
          <w:rFonts w:ascii="Garamond" w:hAnsi="Garamond" w:cs="Segoe UI"/>
          <w:color w:val="000000" w:themeColor="text1"/>
          <w:sz w:val="24"/>
          <w:szCs w:val="24"/>
        </w:rPr>
        <w:t xml:space="preserve"> </w:t>
      </w:r>
      <w:r w:rsidRPr="00DC7D1D">
        <w:rPr>
          <w:rStyle w:val="woj"/>
          <w:rFonts w:ascii="Garamond" w:hAnsi="Garamond" w:cs="Segoe UI"/>
          <w:color w:val="000000" w:themeColor="text1"/>
          <w:sz w:val="24"/>
          <w:szCs w:val="24"/>
        </w:rPr>
        <w:t xml:space="preserve">suggests that </w:t>
      </w:r>
      <w:r w:rsidR="00FE3D9B" w:rsidRPr="00DC7D1D">
        <w:rPr>
          <w:rStyle w:val="woj"/>
          <w:rFonts w:ascii="Garamond" w:hAnsi="Garamond" w:cs="Segoe UI"/>
          <w:color w:val="000000" w:themeColor="text1"/>
          <w:sz w:val="24"/>
          <w:szCs w:val="24"/>
        </w:rPr>
        <w:t>m</w:t>
      </w:r>
      <w:r w:rsidR="007D7C4A" w:rsidRPr="00DC7D1D">
        <w:rPr>
          <w:rStyle w:val="woj"/>
          <w:rFonts w:ascii="Garamond" w:hAnsi="Garamond" w:cs="Segoe UI"/>
          <w:color w:val="000000" w:themeColor="text1"/>
          <w:sz w:val="24"/>
          <w:szCs w:val="24"/>
        </w:rPr>
        <w:t>ore than foot-washing is at stake</w:t>
      </w:r>
      <w:r w:rsidR="00FE3D9B" w:rsidRPr="00DC7D1D">
        <w:rPr>
          <w:rStyle w:val="woj"/>
          <w:rFonts w:ascii="Garamond" w:hAnsi="Garamond" w:cs="Segoe UI"/>
          <w:color w:val="000000" w:themeColor="text1"/>
          <w:sz w:val="24"/>
          <w:szCs w:val="24"/>
        </w:rPr>
        <w:t>;</w:t>
      </w:r>
    </w:p>
    <w:p w14:paraId="243A803B" w14:textId="77777777" w:rsidR="00DC7D1D" w:rsidRPr="00DC7D1D" w:rsidRDefault="00DC7D1D" w:rsidP="00DC7D1D">
      <w:pPr>
        <w:pStyle w:val="Heading2"/>
        <w:rPr>
          <w:rStyle w:val="woj"/>
          <w:rFonts w:ascii="Garamond" w:hAnsi="Garamond"/>
          <w:color w:val="000000" w:themeColor="text1"/>
          <w:sz w:val="24"/>
          <w:szCs w:val="24"/>
        </w:rPr>
      </w:pPr>
      <w:r w:rsidRPr="00DC7D1D">
        <w:rPr>
          <w:rStyle w:val="woj"/>
          <w:rFonts w:ascii="Garamond" w:hAnsi="Garamond" w:cs="Segoe UI"/>
          <w:color w:val="000000" w:themeColor="text1"/>
          <w:sz w:val="24"/>
          <w:szCs w:val="24"/>
        </w:rPr>
        <w:t xml:space="preserve">But notice, </w:t>
      </w:r>
      <w:r w:rsidR="00FE3D9B" w:rsidRPr="00DC7D1D">
        <w:rPr>
          <w:rStyle w:val="woj"/>
          <w:rFonts w:ascii="Garamond" w:hAnsi="Garamond" w:cs="Segoe UI"/>
          <w:color w:val="000000" w:themeColor="text1"/>
          <w:sz w:val="24"/>
          <w:szCs w:val="24"/>
        </w:rPr>
        <w:t xml:space="preserve">Jesus </w:t>
      </w:r>
      <w:r w:rsidRPr="00DC7D1D">
        <w:rPr>
          <w:rStyle w:val="woj"/>
          <w:rFonts w:ascii="Garamond" w:hAnsi="Garamond" w:cs="Segoe UI"/>
          <w:color w:val="000000" w:themeColor="text1"/>
          <w:sz w:val="24"/>
          <w:szCs w:val="24"/>
        </w:rPr>
        <w:t xml:space="preserve">is not sidetracked by this at all. He </w:t>
      </w:r>
      <w:r w:rsidR="00FE3D9B" w:rsidRPr="00DC7D1D">
        <w:rPr>
          <w:rStyle w:val="woj"/>
          <w:rFonts w:ascii="Garamond" w:hAnsi="Garamond" w:cs="Segoe UI"/>
          <w:color w:val="000000" w:themeColor="text1"/>
          <w:sz w:val="24"/>
          <w:szCs w:val="24"/>
        </w:rPr>
        <w:t xml:space="preserve">is not afraid to </w:t>
      </w:r>
      <w:r w:rsidRPr="00DC7D1D">
        <w:rPr>
          <w:rStyle w:val="woj"/>
          <w:rFonts w:ascii="Garamond" w:hAnsi="Garamond" w:cs="Segoe UI"/>
          <w:color w:val="000000" w:themeColor="text1"/>
          <w:sz w:val="24"/>
          <w:szCs w:val="24"/>
        </w:rPr>
        <w:t xml:space="preserve">assert his authority. To </w:t>
      </w:r>
      <w:r w:rsidR="00FE3D9B" w:rsidRPr="00DC7D1D">
        <w:rPr>
          <w:rStyle w:val="woj"/>
          <w:rFonts w:ascii="Garamond" w:hAnsi="Garamond" w:cs="Segoe UI"/>
          <w:color w:val="000000" w:themeColor="text1"/>
          <w:sz w:val="24"/>
          <w:szCs w:val="24"/>
        </w:rPr>
        <w:t xml:space="preserve">use his power. </w:t>
      </w:r>
    </w:p>
    <w:p w14:paraId="2C1CDE01" w14:textId="0BD96952" w:rsidR="00DC7D1D" w:rsidRPr="00DC7D1D" w:rsidRDefault="00DC7D1D" w:rsidP="00DC7D1D">
      <w:pPr>
        <w:pStyle w:val="Heading3"/>
        <w:rPr>
          <w:rFonts w:ascii="Garamond" w:hAnsi="Garamond"/>
          <w:color w:val="000000" w:themeColor="text1"/>
        </w:rPr>
      </w:pPr>
      <w:r w:rsidRPr="00DC7D1D">
        <w:rPr>
          <w:rStyle w:val="woj"/>
          <w:rFonts w:ascii="Garamond" w:hAnsi="Garamond"/>
          <w:color w:val="000000" w:themeColor="text1"/>
        </w:rPr>
        <w:t xml:space="preserve">It is clear that He is in charge and He sets the terms. We do not get to dictate to Jesus how things are going to unfold. </w:t>
      </w:r>
      <w:r w:rsidRPr="00DC7D1D">
        <w:rPr>
          <w:rFonts w:ascii="Garamond" w:hAnsi="Garamond"/>
          <w:color w:val="000000" w:themeColor="text1"/>
        </w:rPr>
        <w:t xml:space="preserve">He does not adapt to our agenda. We must adapt to his. </w:t>
      </w:r>
    </w:p>
    <w:p w14:paraId="02DB9245" w14:textId="0F035BCA" w:rsidR="008B5C8E" w:rsidRPr="00637524" w:rsidRDefault="00A05827" w:rsidP="00637524">
      <w:pPr>
        <w:pStyle w:val="Heading1"/>
        <w:keepNext w:val="0"/>
        <w:spacing w:line="240" w:lineRule="auto"/>
        <w:rPr>
          <w:rStyle w:val="text"/>
          <w:rFonts w:ascii="Garamond" w:hAnsi="Garamond"/>
          <w:color w:val="000000" w:themeColor="text1"/>
          <w:sz w:val="24"/>
          <w:szCs w:val="24"/>
        </w:rPr>
      </w:pPr>
      <w:r w:rsidRPr="00DC7D1D">
        <w:rPr>
          <w:rStyle w:val="text"/>
          <w:rFonts w:ascii="Garamond" w:hAnsi="Garamond" w:cs="Segoe UI"/>
          <w:b/>
          <w:bCs/>
          <w:color w:val="000000" w:themeColor="text1"/>
          <w:sz w:val="24"/>
          <w:szCs w:val="24"/>
        </w:rPr>
        <w:t>“</w:t>
      </w:r>
      <w:r w:rsidR="00275999" w:rsidRPr="00DC7D1D">
        <w:rPr>
          <w:rStyle w:val="text"/>
          <w:rFonts w:ascii="Garamond" w:hAnsi="Garamond" w:cs="Segoe UI"/>
          <w:b/>
          <w:bCs/>
          <w:color w:val="000000" w:themeColor="text1"/>
          <w:sz w:val="24"/>
          <w:szCs w:val="24"/>
        </w:rPr>
        <w:t>V9 “</w:t>
      </w:r>
      <w:r w:rsidRPr="00DC7D1D">
        <w:rPr>
          <w:rStyle w:val="text"/>
          <w:rFonts w:ascii="Garamond" w:hAnsi="Garamond" w:cs="Segoe UI"/>
          <w:b/>
          <w:bCs/>
          <w:color w:val="000000" w:themeColor="text1"/>
          <w:sz w:val="24"/>
          <w:szCs w:val="24"/>
        </w:rPr>
        <w:t xml:space="preserve">Then, Lord,” Simon Peter replied, “not just my feet but my hands and my head </w:t>
      </w:r>
      <w:r w:rsidRPr="004A2A7F">
        <w:rPr>
          <w:rStyle w:val="text"/>
          <w:rFonts w:ascii="Garamond" w:hAnsi="Garamond" w:cs="Segoe UI"/>
          <w:b/>
          <w:bCs/>
          <w:color w:val="000000" w:themeColor="text1"/>
          <w:sz w:val="24"/>
          <w:szCs w:val="24"/>
        </w:rPr>
        <w:t>as well</w:t>
      </w:r>
      <w:r w:rsidRPr="004A2A7F">
        <w:rPr>
          <w:rStyle w:val="text"/>
          <w:rFonts w:ascii="Garamond" w:hAnsi="Garamond" w:cs="Segoe UI"/>
          <w:color w:val="000000" w:themeColor="text1"/>
          <w:sz w:val="24"/>
          <w:szCs w:val="24"/>
        </w:rPr>
        <w:t>!”</w:t>
      </w:r>
      <w:r w:rsidR="00637524">
        <w:rPr>
          <w:rStyle w:val="text"/>
          <w:rFonts w:ascii="Garamond" w:hAnsi="Garamond"/>
          <w:color w:val="000000" w:themeColor="text1"/>
          <w:sz w:val="24"/>
          <w:szCs w:val="24"/>
        </w:rPr>
        <w:t xml:space="preserve"> </w:t>
      </w:r>
      <w:r w:rsidR="008B5C8E" w:rsidRPr="00637524">
        <w:rPr>
          <w:rStyle w:val="text"/>
          <w:rFonts w:ascii="Garamond" w:hAnsi="Garamond" w:cs="Segoe UI"/>
          <w:color w:val="000000" w:themeColor="text1"/>
          <w:sz w:val="24"/>
          <w:szCs w:val="24"/>
        </w:rPr>
        <w:t>Leave it to Peter to jump from one side of the argument to the next.</w:t>
      </w:r>
    </w:p>
    <w:p w14:paraId="603818A0" w14:textId="77777777" w:rsidR="007D7C4A" w:rsidRPr="004A2A7F" w:rsidRDefault="008B5C8E"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Years ago, I was in a “discussion</w:t>
      </w:r>
      <w:r w:rsidR="007D7C4A" w:rsidRPr="004A2A7F">
        <w:rPr>
          <w:rStyle w:val="text"/>
          <w:rFonts w:ascii="Garamond" w:hAnsi="Garamond" w:cs="Segoe UI"/>
          <w:color w:val="000000" w:themeColor="text1"/>
          <w:sz w:val="24"/>
          <w:szCs w:val="24"/>
        </w:rPr>
        <w:t>” with a guy. I was advocating change – which is often not popular. He was against it. And our discussion was not heated but it was tense. We disagreed and things were escalating.  And all of the sudden, he jumped to the other side of the argument (my side) and started berating me for being against the idea.</w:t>
      </w:r>
    </w:p>
    <w:p w14:paraId="2D0F5A35" w14:textId="77777777" w:rsidR="007D7C4A" w:rsidRPr="004A2A7F" w:rsidRDefault="007D7C4A" w:rsidP="004A2A7F">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And I was confused – and I glanced over at one of the other people in the room with an obvious confused look on my fact. And he leaned back behind the other guy and does the “cut” sign.  Which meant, “don’t you dare say anything.” And afterwards he told me, “yes, he jumped to the other side of the argument. He does that. But I could tell you were about to ruin everything by pointing it out.”</w:t>
      </w:r>
    </w:p>
    <w:p w14:paraId="14FCD4DF" w14:textId="3BE72E81" w:rsidR="00A05827" w:rsidRPr="004A2A7F" w:rsidRDefault="007D7C4A" w:rsidP="004A2A7F">
      <w:pPr>
        <w:pStyle w:val="Heading2"/>
        <w:keepNext w:val="0"/>
        <w:spacing w:line="240" w:lineRule="auto"/>
        <w:rPr>
          <w:rFonts w:ascii="Garamond" w:hAnsi="Garamond"/>
          <w:color w:val="000000" w:themeColor="text1"/>
          <w:sz w:val="24"/>
          <w:szCs w:val="24"/>
        </w:rPr>
      </w:pPr>
      <w:r w:rsidRPr="004A2A7F">
        <w:rPr>
          <w:rStyle w:val="text"/>
          <w:rFonts w:ascii="Garamond" w:hAnsi="Garamond" w:cs="Segoe UI"/>
          <w:color w:val="000000" w:themeColor="text1"/>
          <w:sz w:val="24"/>
          <w:szCs w:val="24"/>
        </w:rPr>
        <w:t>That other guy was a lot like Peter. He brought a lot of drama with him.</w:t>
      </w:r>
    </w:p>
    <w:p w14:paraId="13271D71" w14:textId="00291880" w:rsidR="00DB4811" w:rsidRPr="00DC7D1D" w:rsidRDefault="008B5C8E" w:rsidP="00DC7D1D">
      <w:pPr>
        <w:pStyle w:val="Heading1"/>
        <w:keepNext w:val="0"/>
        <w:spacing w:line="240" w:lineRule="auto"/>
        <w:rPr>
          <w:rStyle w:val="woj"/>
          <w:rFonts w:ascii="Garamond" w:hAnsi="Garamond"/>
          <w:color w:val="000000" w:themeColor="text1"/>
          <w:sz w:val="24"/>
          <w:szCs w:val="24"/>
        </w:rPr>
      </w:pPr>
      <w:r w:rsidRPr="004A2A7F">
        <w:rPr>
          <w:rStyle w:val="text"/>
          <w:rFonts w:ascii="Garamond" w:hAnsi="Garamond" w:cs="Segoe UI"/>
          <w:b/>
          <w:bCs/>
          <w:color w:val="000000" w:themeColor="text1"/>
          <w:sz w:val="24"/>
          <w:szCs w:val="24"/>
        </w:rPr>
        <w:lastRenderedPageBreak/>
        <w:t>V10: J</w:t>
      </w:r>
      <w:r w:rsidR="00A05827" w:rsidRPr="004A2A7F">
        <w:rPr>
          <w:rStyle w:val="text"/>
          <w:rFonts w:ascii="Garamond" w:hAnsi="Garamond" w:cs="Segoe UI"/>
          <w:b/>
          <w:bCs/>
          <w:color w:val="000000" w:themeColor="text1"/>
          <w:sz w:val="24"/>
          <w:szCs w:val="24"/>
        </w:rPr>
        <w:t>esus answered,</w:t>
      </w:r>
      <w:r w:rsidR="00A05827" w:rsidRPr="004A2A7F">
        <w:rPr>
          <w:rStyle w:val="apple-converted-space"/>
          <w:rFonts w:ascii="Garamond" w:hAnsi="Garamond" w:cs="Segoe UI"/>
          <w:b/>
          <w:bCs/>
          <w:color w:val="000000" w:themeColor="text1"/>
          <w:sz w:val="24"/>
          <w:szCs w:val="24"/>
        </w:rPr>
        <w:t> </w:t>
      </w:r>
      <w:r w:rsidR="00A05827" w:rsidRPr="004A2A7F">
        <w:rPr>
          <w:rStyle w:val="woj"/>
          <w:rFonts w:ascii="Garamond" w:hAnsi="Garamond" w:cs="Segoe UI"/>
          <w:b/>
          <w:bCs/>
          <w:color w:val="000000" w:themeColor="text1"/>
          <w:sz w:val="24"/>
          <w:szCs w:val="24"/>
        </w:rPr>
        <w:t xml:space="preserve">“Those who have had a bath need only to wash their feet; their whole body is clean. </w:t>
      </w:r>
      <w:r w:rsidR="00DC7D1D">
        <w:rPr>
          <w:rStyle w:val="woj"/>
          <w:rFonts w:ascii="Garamond" w:hAnsi="Garamond"/>
          <w:color w:val="000000" w:themeColor="text1"/>
          <w:sz w:val="24"/>
          <w:szCs w:val="24"/>
        </w:rPr>
        <w:t xml:space="preserve"> </w:t>
      </w:r>
      <w:r w:rsidR="00DB4811" w:rsidRPr="00DC7D1D">
        <w:rPr>
          <w:rStyle w:val="woj"/>
          <w:rFonts w:ascii="Garamond" w:hAnsi="Garamond"/>
          <w:color w:val="000000" w:themeColor="text1"/>
          <w:sz w:val="24"/>
          <w:szCs w:val="24"/>
        </w:rPr>
        <w:t>Many have drawn the suggestion here that if we have been baptized you only need confession of ongoing sins. Yeah, sort of.</w:t>
      </w:r>
    </w:p>
    <w:p w14:paraId="50160D34" w14:textId="02F48DA2" w:rsidR="00DB4811" w:rsidRPr="00DC7D1D" w:rsidRDefault="00DB4811" w:rsidP="00DC7D1D">
      <w:pPr>
        <w:pStyle w:val="Heading2"/>
        <w:keepNext w:val="0"/>
        <w:spacing w:line="240" w:lineRule="auto"/>
        <w:rPr>
          <w:rStyle w:val="woj"/>
          <w:rFonts w:ascii="Garamond" w:hAnsi="Garamond"/>
          <w:color w:val="000000" w:themeColor="text1"/>
          <w:sz w:val="24"/>
          <w:szCs w:val="24"/>
        </w:rPr>
      </w:pPr>
      <w:r w:rsidRPr="004A2A7F">
        <w:rPr>
          <w:rStyle w:val="woj"/>
          <w:rFonts w:ascii="Garamond" w:hAnsi="Garamond"/>
          <w:color w:val="000000" w:themeColor="text1"/>
          <w:sz w:val="24"/>
          <w:szCs w:val="24"/>
        </w:rPr>
        <w:t xml:space="preserve">When it comes to biblical </w:t>
      </w:r>
      <w:r w:rsidR="00FE3D9B" w:rsidRPr="004A2A7F">
        <w:rPr>
          <w:rStyle w:val="woj"/>
          <w:rFonts w:ascii="Garamond" w:hAnsi="Garamond"/>
          <w:color w:val="000000" w:themeColor="text1"/>
          <w:sz w:val="24"/>
          <w:szCs w:val="24"/>
        </w:rPr>
        <w:t>interpretation,</w:t>
      </w:r>
      <w:r w:rsidRPr="004A2A7F">
        <w:rPr>
          <w:rStyle w:val="woj"/>
          <w:rFonts w:ascii="Garamond" w:hAnsi="Garamond"/>
          <w:color w:val="000000" w:themeColor="text1"/>
          <w:sz w:val="24"/>
          <w:szCs w:val="24"/>
        </w:rPr>
        <w:t xml:space="preserve"> we always want to focus on the passages that are clear.</w:t>
      </w:r>
      <w:r w:rsidR="00DC7D1D">
        <w:rPr>
          <w:rStyle w:val="woj"/>
          <w:rFonts w:ascii="Garamond" w:hAnsi="Garamond"/>
          <w:color w:val="000000" w:themeColor="text1"/>
          <w:sz w:val="24"/>
          <w:szCs w:val="24"/>
        </w:rPr>
        <w:t xml:space="preserve"> (</w:t>
      </w:r>
      <w:r w:rsidRPr="00DC7D1D">
        <w:rPr>
          <w:rStyle w:val="woj"/>
          <w:rFonts w:ascii="Garamond" w:hAnsi="Garamond"/>
          <w:color w:val="000000" w:themeColor="text1"/>
          <w:sz w:val="24"/>
          <w:szCs w:val="24"/>
        </w:rPr>
        <w:t>I do not believe that baptism saves, but it is important.</w:t>
      </w:r>
      <w:r w:rsidR="00DC7D1D">
        <w:rPr>
          <w:rStyle w:val="woj"/>
          <w:rFonts w:ascii="Garamond" w:hAnsi="Garamond"/>
          <w:color w:val="000000" w:themeColor="text1"/>
          <w:sz w:val="24"/>
          <w:szCs w:val="24"/>
        </w:rPr>
        <w:t xml:space="preserve"> Sign up if you have not been baptized).</w:t>
      </w:r>
      <w:r w:rsidRPr="00DC7D1D">
        <w:rPr>
          <w:rStyle w:val="woj"/>
          <w:rFonts w:ascii="Garamond" w:hAnsi="Garamond"/>
          <w:color w:val="000000" w:themeColor="text1"/>
          <w:sz w:val="24"/>
          <w:szCs w:val="24"/>
        </w:rPr>
        <w:t xml:space="preserve">  </w:t>
      </w:r>
    </w:p>
    <w:p w14:paraId="25B577DC" w14:textId="1853C746" w:rsidR="00CF4A92" w:rsidRPr="00DC7D1D" w:rsidRDefault="00A05827" w:rsidP="00DC7D1D">
      <w:pPr>
        <w:pStyle w:val="Heading1"/>
        <w:keepNext w:val="0"/>
        <w:spacing w:line="240" w:lineRule="auto"/>
        <w:rPr>
          <w:rStyle w:val="text"/>
          <w:rFonts w:ascii="Garamond" w:hAnsi="Garamond"/>
          <w:color w:val="000000" w:themeColor="text1"/>
          <w:sz w:val="24"/>
          <w:szCs w:val="24"/>
        </w:rPr>
      </w:pPr>
      <w:r w:rsidRPr="004A2A7F">
        <w:rPr>
          <w:rStyle w:val="woj"/>
          <w:rFonts w:ascii="Garamond" w:hAnsi="Garamond" w:cs="Segoe UI"/>
          <w:b/>
          <w:bCs/>
          <w:color w:val="000000" w:themeColor="text1"/>
          <w:sz w:val="24"/>
          <w:szCs w:val="24"/>
        </w:rPr>
        <w:t>And you are clean, though not every one of you.”</w:t>
      </w:r>
      <w:r w:rsidRPr="004A2A7F">
        <w:rPr>
          <w:rStyle w:val="apple-converted-space"/>
          <w:rFonts w:ascii="Garamond" w:hAnsi="Garamond" w:cs="Segoe UI"/>
          <w:b/>
          <w:bCs/>
          <w:color w:val="000000" w:themeColor="text1"/>
          <w:sz w:val="24"/>
          <w:szCs w:val="24"/>
        </w:rPr>
        <w:t> </w:t>
      </w:r>
      <w:r w:rsidRPr="004A2A7F">
        <w:rPr>
          <w:rStyle w:val="text"/>
          <w:rFonts w:ascii="Garamond" w:hAnsi="Garamond" w:cs="Segoe UI"/>
          <w:b/>
          <w:bCs/>
          <w:color w:val="000000" w:themeColor="text1"/>
          <w:sz w:val="24"/>
          <w:szCs w:val="24"/>
          <w:vertAlign w:val="superscript"/>
        </w:rPr>
        <w:t>11 </w:t>
      </w:r>
      <w:r w:rsidRPr="004A2A7F">
        <w:rPr>
          <w:rStyle w:val="text"/>
          <w:rFonts w:ascii="Garamond" w:hAnsi="Garamond" w:cs="Segoe UI"/>
          <w:b/>
          <w:bCs/>
          <w:color w:val="000000" w:themeColor="text1"/>
          <w:sz w:val="24"/>
          <w:szCs w:val="24"/>
        </w:rPr>
        <w:t>For he knew who was going to betray him,</w:t>
      </w:r>
      <w:r w:rsidRPr="004A2A7F">
        <w:rPr>
          <w:rStyle w:val="apple-converted-space"/>
          <w:rFonts w:ascii="Garamond" w:hAnsi="Garamond" w:cs="Segoe UI"/>
          <w:b/>
          <w:bCs/>
          <w:color w:val="000000" w:themeColor="text1"/>
          <w:sz w:val="24"/>
          <w:szCs w:val="24"/>
        </w:rPr>
        <w:t> </w:t>
      </w:r>
      <w:r w:rsidRPr="004A2A7F">
        <w:rPr>
          <w:rStyle w:val="text"/>
          <w:rFonts w:ascii="Garamond" w:hAnsi="Garamond" w:cs="Segoe UI"/>
          <w:b/>
          <w:bCs/>
          <w:color w:val="000000" w:themeColor="text1"/>
          <w:sz w:val="24"/>
          <w:szCs w:val="24"/>
        </w:rPr>
        <w:t>and that was why he said not everyone was clean</w:t>
      </w:r>
      <w:r w:rsidR="00CF4A92" w:rsidRPr="004A2A7F">
        <w:rPr>
          <w:rStyle w:val="text"/>
          <w:rFonts w:ascii="Garamond" w:hAnsi="Garamond" w:cs="Segoe UI"/>
          <w:b/>
          <w:bCs/>
          <w:color w:val="000000" w:themeColor="text1"/>
          <w:sz w:val="24"/>
          <w:szCs w:val="24"/>
        </w:rPr>
        <w:t>.</w:t>
      </w:r>
      <w:r w:rsidR="00DC7D1D">
        <w:rPr>
          <w:rStyle w:val="text"/>
          <w:rFonts w:ascii="Garamond" w:hAnsi="Garamond"/>
          <w:color w:val="000000" w:themeColor="text1"/>
          <w:sz w:val="24"/>
          <w:szCs w:val="24"/>
        </w:rPr>
        <w:t xml:space="preserve"> </w:t>
      </w:r>
      <w:r w:rsidR="00CF4A92" w:rsidRPr="00DC7D1D">
        <w:rPr>
          <w:rStyle w:val="text"/>
          <w:rFonts w:ascii="Garamond" w:hAnsi="Garamond" w:cs="Segoe UI"/>
          <w:color w:val="000000" w:themeColor="text1"/>
          <w:sz w:val="24"/>
          <w:szCs w:val="24"/>
        </w:rPr>
        <w:t xml:space="preserve">This is Judas. Jesus has been caring for him. Judas is going to betray Jesus. </w:t>
      </w:r>
    </w:p>
    <w:p w14:paraId="4901422E" w14:textId="62F34729" w:rsidR="00CF4A92" w:rsidRPr="00637524" w:rsidRDefault="00CF4A92" w:rsidP="00637524">
      <w:pPr>
        <w:pStyle w:val="Heading2"/>
        <w:keepNext w:val="0"/>
        <w:spacing w:line="240" w:lineRule="auto"/>
        <w:rPr>
          <w:rStyle w:val="text"/>
          <w:rFonts w:ascii="Garamond" w:hAnsi="Garamond"/>
          <w:color w:val="000000" w:themeColor="text1"/>
          <w:sz w:val="24"/>
          <w:szCs w:val="24"/>
        </w:rPr>
      </w:pPr>
      <w:r w:rsidRPr="004A2A7F">
        <w:rPr>
          <w:rStyle w:val="text"/>
          <w:rFonts w:ascii="Garamond" w:hAnsi="Garamond" w:cs="Segoe UI"/>
          <w:color w:val="000000" w:themeColor="text1"/>
          <w:sz w:val="24"/>
          <w:szCs w:val="24"/>
        </w:rPr>
        <w:t xml:space="preserve">There is an interesting study of power here: </w:t>
      </w:r>
      <w:r w:rsidRPr="00637524">
        <w:rPr>
          <w:rStyle w:val="text"/>
          <w:rFonts w:ascii="Garamond" w:hAnsi="Garamond" w:cs="Segoe UI"/>
          <w:color w:val="000000" w:themeColor="text1"/>
          <w:sz w:val="24"/>
          <w:szCs w:val="24"/>
        </w:rPr>
        <w:t xml:space="preserve">Judas has some power. He is going to sell his access to Jesus. But he is </w:t>
      </w:r>
      <w:r w:rsidR="00FE3D9B" w:rsidRPr="00637524">
        <w:rPr>
          <w:rStyle w:val="text"/>
          <w:rFonts w:ascii="Garamond" w:hAnsi="Garamond" w:cs="Segoe UI"/>
          <w:color w:val="000000" w:themeColor="text1"/>
          <w:sz w:val="24"/>
          <w:szCs w:val="24"/>
        </w:rPr>
        <w:t>keep</w:t>
      </w:r>
      <w:r w:rsidRPr="00637524">
        <w:rPr>
          <w:rStyle w:val="text"/>
          <w:rFonts w:ascii="Garamond" w:hAnsi="Garamond" w:cs="Segoe UI"/>
          <w:color w:val="000000" w:themeColor="text1"/>
          <w:sz w:val="24"/>
          <w:szCs w:val="24"/>
        </w:rPr>
        <w:t xml:space="preserve">ing </w:t>
      </w:r>
      <w:r w:rsidR="00FE3D9B" w:rsidRPr="00637524">
        <w:rPr>
          <w:rStyle w:val="text"/>
          <w:rFonts w:ascii="Garamond" w:hAnsi="Garamond" w:cs="Segoe UI"/>
          <w:color w:val="000000" w:themeColor="text1"/>
          <w:sz w:val="24"/>
          <w:szCs w:val="24"/>
        </w:rPr>
        <w:t xml:space="preserve">all of this </w:t>
      </w:r>
      <w:r w:rsidRPr="00637524">
        <w:rPr>
          <w:rStyle w:val="text"/>
          <w:rFonts w:ascii="Garamond" w:hAnsi="Garamond" w:cs="Segoe UI"/>
          <w:color w:val="000000" w:themeColor="text1"/>
          <w:sz w:val="24"/>
          <w:szCs w:val="24"/>
        </w:rPr>
        <w:t>secret. (Which is a way of multiplying power – to not let others know what power you have).</w:t>
      </w:r>
      <w:r w:rsidR="00FE3D9B" w:rsidRPr="00637524">
        <w:rPr>
          <w:rStyle w:val="text"/>
          <w:rFonts w:ascii="Garamond" w:hAnsi="Garamond" w:cs="Segoe UI"/>
          <w:color w:val="000000" w:themeColor="text1"/>
          <w:sz w:val="24"/>
          <w:szCs w:val="24"/>
        </w:rPr>
        <w:t xml:space="preserve"> You give up some power by admitting that you have power. </w:t>
      </w:r>
    </w:p>
    <w:p w14:paraId="427F251C" w14:textId="39B70E34" w:rsidR="00A05827" w:rsidRPr="004A2A7F" w:rsidRDefault="00CF4A92" w:rsidP="00637524">
      <w:pPr>
        <w:pStyle w:val="Heading2"/>
        <w:rPr>
          <w:rStyle w:val="woj"/>
          <w:rFonts w:ascii="Garamond" w:hAnsi="Garamond"/>
          <w:color w:val="000000" w:themeColor="text1"/>
          <w:sz w:val="24"/>
          <w:szCs w:val="24"/>
        </w:rPr>
      </w:pPr>
      <w:r w:rsidRPr="004A2A7F">
        <w:rPr>
          <w:rStyle w:val="text"/>
          <w:rFonts w:ascii="Garamond" w:hAnsi="Garamond" w:cs="Segoe UI"/>
          <w:color w:val="000000" w:themeColor="text1"/>
          <w:sz w:val="24"/>
          <w:szCs w:val="24"/>
        </w:rPr>
        <w:t>Jesus has all power, and he is not using it to stop Judas, he is caring for others</w:t>
      </w:r>
      <w:r w:rsidR="00A05827" w:rsidRPr="004A2A7F">
        <w:rPr>
          <w:rStyle w:val="text"/>
          <w:rFonts w:ascii="Garamond" w:hAnsi="Garamond" w:cs="Segoe UI"/>
          <w:color w:val="000000" w:themeColor="text1"/>
          <w:sz w:val="24"/>
          <w:szCs w:val="24"/>
        </w:rPr>
        <w:t>.</w:t>
      </w:r>
    </w:p>
    <w:p w14:paraId="34ED0991" w14:textId="4CA0ED9A" w:rsidR="00DB4811" w:rsidRPr="00DC7D1D" w:rsidRDefault="00A05827" w:rsidP="00DC7D1D">
      <w:pPr>
        <w:pStyle w:val="Heading1"/>
        <w:keepNext w:val="0"/>
        <w:spacing w:line="240" w:lineRule="auto"/>
        <w:rPr>
          <w:rStyle w:val="text"/>
          <w:rFonts w:ascii="Garamond" w:hAnsi="Garamond" w:cs="Segoe UI"/>
          <w:color w:val="000000" w:themeColor="text1"/>
          <w:sz w:val="24"/>
          <w:szCs w:val="24"/>
        </w:rPr>
      </w:pPr>
      <w:r w:rsidRPr="004A2A7F">
        <w:rPr>
          <w:rStyle w:val="text"/>
          <w:rFonts w:ascii="Garamond" w:hAnsi="Garamond" w:cs="Segoe UI"/>
          <w:b/>
          <w:bCs/>
          <w:color w:val="000000" w:themeColor="text1"/>
          <w:sz w:val="24"/>
          <w:szCs w:val="24"/>
          <w:vertAlign w:val="superscript"/>
        </w:rPr>
        <w:t>12 </w:t>
      </w:r>
      <w:r w:rsidRPr="004A2A7F">
        <w:rPr>
          <w:rStyle w:val="text"/>
          <w:rFonts w:ascii="Garamond" w:hAnsi="Garamond" w:cs="Segoe UI"/>
          <w:b/>
          <w:bCs/>
          <w:color w:val="000000" w:themeColor="text1"/>
          <w:sz w:val="24"/>
          <w:szCs w:val="24"/>
        </w:rPr>
        <w:t>When he had finished washing their feet, he put on his clothes and returned to his place.</w:t>
      </w:r>
      <w:r w:rsidRPr="004A2A7F">
        <w:rPr>
          <w:rStyle w:val="apple-converted-space"/>
          <w:rFonts w:ascii="Garamond" w:hAnsi="Garamond" w:cs="Segoe UI"/>
          <w:b/>
          <w:bCs/>
          <w:color w:val="000000" w:themeColor="text1"/>
          <w:sz w:val="24"/>
          <w:szCs w:val="24"/>
        </w:rPr>
        <w:t> </w:t>
      </w:r>
      <w:r w:rsidRPr="004A2A7F">
        <w:rPr>
          <w:rStyle w:val="woj"/>
          <w:rFonts w:ascii="Garamond" w:hAnsi="Garamond" w:cs="Segoe UI"/>
          <w:b/>
          <w:bCs/>
          <w:color w:val="000000" w:themeColor="text1"/>
          <w:sz w:val="24"/>
          <w:szCs w:val="24"/>
        </w:rPr>
        <w:t>“Do you understand what I have done for you?”</w:t>
      </w:r>
      <w:r w:rsidRPr="004A2A7F">
        <w:rPr>
          <w:rStyle w:val="apple-converted-space"/>
          <w:rFonts w:ascii="Garamond" w:hAnsi="Garamond" w:cs="Segoe UI"/>
          <w:b/>
          <w:bCs/>
          <w:color w:val="000000" w:themeColor="text1"/>
          <w:sz w:val="24"/>
          <w:szCs w:val="24"/>
        </w:rPr>
        <w:t> </w:t>
      </w:r>
      <w:r w:rsidRPr="004A2A7F">
        <w:rPr>
          <w:rStyle w:val="text"/>
          <w:rFonts w:ascii="Garamond" w:hAnsi="Garamond" w:cs="Segoe UI"/>
          <w:b/>
          <w:bCs/>
          <w:color w:val="000000" w:themeColor="text1"/>
          <w:sz w:val="24"/>
          <w:szCs w:val="24"/>
        </w:rPr>
        <w:t>he asked them</w:t>
      </w:r>
      <w:r w:rsidR="00DB4811" w:rsidRPr="004A2A7F">
        <w:rPr>
          <w:rStyle w:val="text"/>
          <w:rFonts w:ascii="Garamond" w:hAnsi="Garamond" w:cs="Segoe UI"/>
          <w:b/>
          <w:bCs/>
          <w:color w:val="000000" w:themeColor="text1"/>
          <w:sz w:val="24"/>
          <w:szCs w:val="24"/>
        </w:rPr>
        <w:t>.</w:t>
      </w:r>
      <w:r w:rsidR="00637524">
        <w:rPr>
          <w:rStyle w:val="text"/>
          <w:rFonts w:ascii="Garamond" w:hAnsi="Garamond" w:cs="Segoe UI"/>
          <w:color w:val="000000" w:themeColor="text1"/>
          <w:sz w:val="24"/>
          <w:szCs w:val="24"/>
        </w:rPr>
        <w:t xml:space="preserve"> </w:t>
      </w:r>
      <w:r w:rsidR="00DB4811" w:rsidRPr="00637524">
        <w:rPr>
          <w:rStyle w:val="text"/>
          <w:rFonts w:ascii="Garamond" w:hAnsi="Garamond" w:cs="Segoe UI"/>
          <w:color w:val="000000" w:themeColor="text1"/>
          <w:sz w:val="24"/>
          <w:szCs w:val="24"/>
        </w:rPr>
        <w:t>The answer is almost certainly no.  We’ve read enough by this point to know that they do not get it quickly</w:t>
      </w:r>
      <w:r w:rsidR="004D0D37" w:rsidRPr="00637524">
        <w:rPr>
          <w:rStyle w:val="text"/>
          <w:rFonts w:ascii="Garamond" w:hAnsi="Garamond" w:cs="Segoe UI"/>
          <w:color w:val="000000" w:themeColor="text1"/>
          <w:sz w:val="24"/>
          <w:szCs w:val="24"/>
        </w:rPr>
        <w:t xml:space="preserve">. </w:t>
      </w:r>
      <w:r w:rsidR="004D0D37" w:rsidRPr="00DC7D1D">
        <w:rPr>
          <w:rStyle w:val="text"/>
          <w:rFonts w:ascii="Garamond" w:hAnsi="Garamond" w:cs="Segoe UI"/>
          <w:color w:val="000000" w:themeColor="text1"/>
          <w:sz w:val="24"/>
          <w:szCs w:val="24"/>
        </w:rPr>
        <w:t>In their defense, a lot of this is not really clear until they get on the other side of the resurrection</w:t>
      </w:r>
      <w:r w:rsidR="00DB4811" w:rsidRPr="00DC7D1D">
        <w:rPr>
          <w:rStyle w:val="text"/>
          <w:rFonts w:ascii="Garamond" w:hAnsi="Garamond" w:cs="Segoe UI"/>
          <w:color w:val="000000" w:themeColor="text1"/>
          <w:sz w:val="24"/>
          <w:szCs w:val="24"/>
        </w:rPr>
        <w:t>.</w:t>
      </w:r>
    </w:p>
    <w:p w14:paraId="79BC7FAE" w14:textId="4DC703B4" w:rsidR="00DB4811" w:rsidRPr="00637524" w:rsidRDefault="00DB4811" w:rsidP="00637524">
      <w:pPr>
        <w:pStyle w:val="Heading1"/>
        <w:keepNext w:val="0"/>
        <w:spacing w:line="240" w:lineRule="auto"/>
        <w:rPr>
          <w:rStyle w:val="woj"/>
          <w:rFonts w:ascii="Garamond" w:hAnsi="Garamond" w:cs="Segoe UI"/>
          <w:color w:val="000000" w:themeColor="text1"/>
          <w:sz w:val="24"/>
          <w:szCs w:val="24"/>
        </w:rPr>
      </w:pPr>
      <w:r w:rsidRPr="004A2A7F">
        <w:rPr>
          <w:rStyle w:val="woj"/>
          <w:rFonts w:ascii="Garamond" w:hAnsi="Garamond" w:cs="Segoe UI"/>
          <w:b/>
          <w:bCs/>
          <w:color w:val="000000" w:themeColor="text1"/>
          <w:sz w:val="24"/>
          <w:szCs w:val="24"/>
        </w:rPr>
        <w:t>V13: “</w:t>
      </w:r>
      <w:r w:rsidR="00A05827" w:rsidRPr="004A2A7F">
        <w:rPr>
          <w:rStyle w:val="woj"/>
          <w:rFonts w:ascii="Garamond" w:hAnsi="Garamond" w:cs="Segoe UI"/>
          <w:b/>
          <w:bCs/>
          <w:color w:val="000000" w:themeColor="text1"/>
          <w:sz w:val="24"/>
          <w:szCs w:val="24"/>
        </w:rPr>
        <w:t>You call me ‘Teacher’</w:t>
      </w:r>
      <w:r w:rsidR="00A05827" w:rsidRPr="004A2A7F">
        <w:rPr>
          <w:rStyle w:val="apple-converted-space"/>
          <w:rFonts w:ascii="Garamond" w:hAnsi="Garamond" w:cs="Segoe UI"/>
          <w:b/>
          <w:bCs/>
          <w:color w:val="000000" w:themeColor="text1"/>
          <w:sz w:val="24"/>
          <w:szCs w:val="24"/>
        </w:rPr>
        <w:t> </w:t>
      </w:r>
      <w:r w:rsidR="00A05827" w:rsidRPr="004A2A7F">
        <w:rPr>
          <w:rStyle w:val="woj"/>
          <w:rFonts w:ascii="Garamond" w:hAnsi="Garamond" w:cs="Segoe UI"/>
          <w:b/>
          <w:bCs/>
          <w:color w:val="000000" w:themeColor="text1"/>
          <w:sz w:val="24"/>
          <w:szCs w:val="24"/>
        </w:rPr>
        <w:t>and ‘Lord,’</w:t>
      </w:r>
      <w:r w:rsidR="00A05827" w:rsidRPr="004A2A7F">
        <w:rPr>
          <w:rStyle w:val="apple-converted-space"/>
          <w:rFonts w:ascii="Garamond" w:hAnsi="Garamond" w:cs="Segoe UI"/>
          <w:b/>
          <w:bCs/>
          <w:color w:val="000000" w:themeColor="text1"/>
          <w:sz w:val="24"/>
          <w:szCs w:val="24"/>
        </w:rPr>
        <w:t> </w:t>
      </w:r>
      <w:r w:rsidR="00A05827" w:rsidRPr="004A2A7F">
        <w:rPr>
          <w:rStyle w:val="woj"/>
          <w:rFonts w:ascii="Garamond" w:hAnsi="Garamond" w:cs="Segoe UI"/>
          <w:b/>
          <w:bCs/>
          <w:color w:val="000000" w:themeColor="text1"/>
          <w:sz w:val="24"/>
          <w:szCs w:val="24"/>
        </w:rPr>
        <w:t>and rightly so, for that is what I am</w:t>
      </w:r>
      <w:r w:rsidRPr="004A2A7F">
        <w:rPr>
          <w:rStyle w:val="woj"/>
          <w:rFonts w:ascii="Garamond" w:hAnsi="Garamond" w:cs="Segoe UI"/>
          <w:b/>
          <w:bCs/>
          <w:color w:val="000000" w:themeColor="text1"/>
          <w:sz w:val="24"/>
          <w:szCs w:val="24"/>
        </w:rPr>
        <w:t>.</w:t>
      </w:r>
      <w:r w:rsidR="00637524">
        <w:rPr>
          <w:rStyle w:val="woj"/>
          <w:rFonts w:ascii="Garamond" w:hAnsi="Garamond" w:cs="Segoe UI"/>
          <w:color w:val="000000" w:themeColor="text1"/>
          <w:sz w:val="24"/>
          <w:szCs w:val="24"/>
        </w:rPr>
        <w:t xml:space="preserve"> </w:t>
      </w:r>
      <w:r w:rsidRPr="00637524">
        <w:rPr>
          <w:rStyle w:val="woj"/>
          <w:rFonts w:ascii="Garamond" w:hAnsi="Garamond" w:cs="Segoe UI"/>
          <w:color w:val="000000" w:themeColor="text1"/>
          <w:sz w:val="24"/>
          <w:szCs w:val="24"/>
        </w:rPr>
        <w:t xml:space="preserve">Let me note again, Jesus lives simply and he serves, but he </w:t>
      </w:r>
      <w:r w:rsidR="00F758FD" w:rsidRPr="00637524">
        <w:rPr>
          <w:rStyle w:val="woj"/>
          <w:rFonts w:ascii="Garamond" w:hAnsi="Garamond" w:cs="Segoe UI"/>
          <w:color w:val="000000" w:themeColor="text1"/>
          <w:sz w:val="24"/>
          <w:szCs w:val="24"/>
        </w:rPr>
        <w:t>boldly claims to be God</w:t>
      </w:r>
      <w:r w:rsidR="00CF4A92" w:rsidRPr="00637524">
        <w:rPr>
          <w:rStyle w:val="woj"/>
          <w:rFonts w:ascii="Garamond" w:hAnsi="Garamond" w:cs="Segoe UI"/>
          <w:color w:val="000000" w:themeColor="text1"/>
          <w:sz w:val="24"/>
          <w:szCs w:val="24"/>
        </w:rPr>
        <w:t>.</w:t>
      </w:r>
      <w:r w:rsidR="00637524">
        <w:rPr>
          <w:rStyle w:val="woj"/>
          <w:rFonts w:ascii="Garamond" w:hAnsi="Garamond" w:cs="Segoe UI"/>
          <w:color w:val="000000" w:themeColor="text1"/>
          <w:sz w:val="24"/>
          <w:szCs w:val="24"/>
        </w:rPr>
        <w:t xml:space="preserve"> </w:t>
      </w:r>
      <w:r w:rsidR="00275999" w:rsidRPr="00637524">
        <w:rPr>
          <w:rStyle w:val="woj"/>
          <w:rFonts w:ascii="Garamond" w:hAnsi="Garamond" w:cs="Segoe UI"/>
          <w:color w:val="000000" w:themeColor="text1"/>
          <w:sz w:val="24"/>
          <w:szCs w:val="24"/>
        </w:rPr>
        <w:t>H</w:t>
      </w:r>
      <w:r w:rsidR="00CF4A92" w:rsidRPr="00637524">
        <w:rPr>
          <w:rStyle w:val="woj"/>
          <w:rFonts w:ascii="Garamond" w:hAnsi="Garamond" w:cs="Segoe UI"/>
          <w:color w:val="000000" w:themeColor="text1"/>
          <w:sz w:val="24"/>
          <w:szCs w:val="24"/>
        </w:rPr>
        <w:t xml:space="preserve">e does not hide his </w:t>
      </w:r>
      <w:r w:rsidR="00275999" w:rsidRPr="00637524">
        <w:rPr>
          <w:rStyle w:val="woj"/>
          <w:rFonts w:ascii="Garamond" w:hAnsi="Garamond" w:cs="Segoe UI"/>
          <w:color w:val="000000" w:themeColor="text1"/>
          <w:sz w:val="24"/>
          <w:szCs w:val="24"/>
        </w:rPr>
        <w:t xml:space="preserve">identity or </w:t>
      </w:r>
      <w:r w:rsidR="00CF4A92" w:rsidRPr="00637524">
        <w:rPr>
          <w:rStyle w:val="woj"/>
          <w:rFonts w:ascii="Garamond" w:hAnsi="Garamond" w:cs="Segoe UI"/>
          <w:color w:val="000000" w:themeColor="text1"/>
          <w:sz w:val="24"/>
          <w:szCs w:val="24"/>
        </w:rPr>
        <w:t>power</w:t>
      </w:r>
      <w:r w:rsidR="00F758FD" w:rsidRPr="00637524">
        <w:rPr>
          <w:rStyle w:val="woj"/>
          <w:rFonts w:ascii="Garamond" w:hAnsi="Garamond" w:cs="Segoe UI"/>
          <w:color w:val="000000" w:themeColor="text1"/>
          <w:sz w:val="24"/>
          <w:szCs w:val="24"/>
        </w:rPr>
        <w:t>.</w:t>
      </w:r>
    </w:p>
    <w:p w14:paraId="10AF8088" w14:textId="67E6272A" w:rsidR="00FE3D9B" w:rsidRPr="00637524" w:rsidRDefault="00F758FD" w:rsidP="00637524">
      <w:pPr>
        <w:pStyle w:val="Heading1"/>
        <w:keepNext w:val="0"/>
        <w:spacing w:line="240" w:lineRule="auto"/>
        <w:rPr>
          <w:rStyle w:val="woj"/>
          <w:rFonts w:ascii="Garamond" w:hAnsi="Garamond" w:cs="Segoe UI"/>
          <w:color w:val="000000" w:themeColor="text1"/>
          <w:sz w:val="24"/>
          <w:szCs w:val="24"/>
        </w:rPr>
      </w:pPr>
      <w:r w:rsidRPr="004A2A7F">
        <w:rPr>
          <w:rStyle w:val="woj"/>
          <w:rFonts w:ascii="Garamond" w:hAnsi="Garamond" w:cs="Segoe UI"/>
          <w:b/>
          <w:bCs/>
          <w:color w:val="000000" w:themeColor="text1"/>
          <w:sz w:val="24"/>
          <w:szCs w:val="24"/>
        </w:rPr>
        <w:t>V14: N</w:t>
      </w:r>
      <w:r w:rsidR="00A05827" w:rsidRPr="004A2A7F">
        <w:rPr>
          <w:rStyle w:val="woj"/>
          <w:rFonts w:ascii="Garamond" w:hAnsi="Garamond" w:cs="Segoe UI"/>
          <w:b/>
          <w:bCs/>
          <w:color w:val="000000" w:themeColor="text1"/>
          <w:sz w:val="24"/>
          <w:szCs w:val="24"/>
        </w:rPr>
        <w:t>ow that I, your Lord and Teacher, have washed your feet, you also should wash one another’s feet.</w:t>
      </w:r>
      <w:r w:rsidR="00275999" w:rsidRPr="004A2A7F">
        <w:rPr>
          <w:rStyle w:val="apple-converted-space"/>
          <w:rFonts w:ascii="Garamond" w:hAnsi="Garamond" w:cs="Segoe UI"/>
          <w:b/>
          <w:bCs/>
          <w:color w:val="000000" w:themeColor="text1"/>
          <w:sz w:val="24"/>
          <w:szCs w:val="24"/>
        </w:rPr>
        <w:t xml:space="preserve"> </w:t>
      </w:r>
      <w:r w:rsidR="00A05827" w:rsidRPr="004A2A7F">
        <w:rPr>
          <w:rStyle w:val="woj"/>
          <w:rFonts w:ascii="Garamond" w:hAnsi="Garamond" w:cs="Segoe UI"/>
          <w:b/>
          <w:bCs/>
          <w:color w:val="000000" w:themeColor="text1"/>
          <w:sz w:val="24"/>
          <w:szCs w:val="24"/>
          <w:vertAlign w:val="superscript"/>
        </w:rPr>
        <w:t> </w:t>
      </w:r>
      <w:r w:rsidR="00A05827" w:rsidRPr="004A2A7F">
        <w:rPr>
          <w:rStyle w:val="woj"/>
          <w:rFonts w:ascii="Garamond" w:hAnsi="Garamond" w:cs="Segoe UI"/>
          <w:b/>
          <w:bCs/>
          <w:color w:val="000000" w:themeColor="text1"/>
          <w:sz w:val="24"/>
          <w:szCs w:val="24"/>
        </w:rPr>
        <w:t>I have set you an example that you should do as I have done for you</w:t>
      </w:r>
      <w:r w:rsidR="00A05827" w:rsidRPr="004A2A7F">
        <w:rPr>
          <w:rStyle w:val="woj"/>
          <w:rFonts w:ascii="Garamond" w:hAnsi="Garamond" w:cs="Segoe UI"/>
          <w:color w:val="000000" w:themeColor="text1"/>
          <w:sz w:val="24"/>
          <w:szCs w:val="24"/>
        </w:rPr>
        <w:t>.</w:t>
      </w:r>
      <w:r w:rsidR="00637524">
        <w:rPr>
          <w:rStyle w:val="woj"/>
          <w:rFonts w:ascii="Garamond" w:hAnsi="Garamond" w:cs="Segoe UI"/>
          <w:color w:val="000000" w:themeColor="text1"/>
          <w:sz w:val="24"/>
          <w:szCs w:val="24"/>
        </w:rPr>
        <w:t xml:space="preserve"> </w:t>
      </w:r>
      <w:r w:rsidR="00FE3D9B" w:rsidRPr="00637524">
        <w:rPr>
          <w:rStyle w:val="woj"/>
          <w:rFonts w:ascii="Garamond" w:hAnsi="Garamond" w:cs="Segoe UI"/>
          <w:color w:val="000000" w:themeColor="text1"/>
          <w:sz w:val="24"/>
          <w:szCs w:val="24"/>
        </w:rPr>
        <w:t xml:space="preserve">In the margins I will note, I think Mother Teresa read this memo. </w:t>
      </w:r>
    </w:p>
    <w:p w14:paraId="154FEE7D" w14:textId="644FC7F7" w:rsidR="00A05827" w:rsidRPr="00637524" w:rsidRDefault="00A05827" w:rsidP="00637524">
      <w:pPr>
        <w:pStyle w:val="Heading1"/>
        <w:keepNext w:val="0"/>
        <w:spacing w:line="240" w:lineRule="auto"/>
        <w:rPr>
          <w:rFonts w:ascii="Garamond" w:hAnsi="Garamond" w:cs="Segoe UI"/>
          <w:color w:val="000000" w:themeColor="text1"/>
          <w:sz w:val="24"/>
          <w:szCs w:val="24"/>
        </w:rPr>
      </w:pPr>
      <w:r w:rsidRPr="00637524">
        <w:rPr>
          <w:rStyle w:val="woj"/>
          <w:rFonts w:ascii="Garamond" w:hAnsi="Garamond" w:cs="Segoe UI"/>
          <w:color w:val="000000" w:themeColor="text1"/>
          <w:sz w:val="24"/>
          <w:szCs w:val="24"/>
        </w:rPr>
        <w:t xml:space="preserve">V16: </w:t>
      </w:r>
      <w:r w:rsidRPr="00637524">
        <w:rPr>
          <w:rStyle w:val="woj"/>
          <w:rFonts w:ascii="Garamond" w:hAnsi="Garamond" w:cs="Segoe UI"/>
          <w:b/>
          <w:bCs/>
          <w:color w:val="000000" w:themeColor="text1"/>
          <w:sz w:val="24"/>
          <w:szCs w:val="24"/>
        </w:rPr>
        <w:t>Very truly I tell you, no servant is greater than his master,</w:t>
      </w:r>
      <w:r w:rsidRPr="00637524">
        <w:rPr>
          <w:rStyle w:val="apple-converted-space"/>
          <w:rFonts w:ascii="Garamond" w:hAnsi="Garamond" w:cs="Segoe UI"/>
          <w:b/>
          <w:bCs/>
          <w:color w:val="000000" w:themeColor="text1"/>
          <w:sz w:val="24"/>
          <w:szCs w:val="24"/>
        </w:rPr>
        <w:t> </w:t>
      </w:r>
      <w:r w:rsidRPr="00637524">
        <w:rPr>
          <w:rStyle w:val="woj"/>
          <w:rFonts w:ascii="Garamond" w:hAnsi="Garamond" w:cs="Segoe UI"/>
          <w:b/>
          <w:bCs/>
          <w:color w:val="000000" w:themeColor="text1"/>
          <w:sz w:val="24"/>
          <w:szCs w:val="24"/>
        </w:rPr>
        <w:t>nor is a messenger greater than the one who sent him.</w:t>
      </w:r>
      <w:r w:rsidRPr="00637524">
        <w:rPr>
          <w:rStyle w:val="apple-converted-space"/>
          <w:rFonts w:ascii="Garamond" w:hAnsi="Garamond" w:cs="Segoe UI"/>
          <w:b/>
          <w:bCs/>
          <w:color w:val="000000" w:themeColor="text1"/>
          <w:sz w:val="24"/>
          <w:szCs w:val="24"/>
        </w:rPr>
        <w:t> </w:t>
      </w:r>
      <w:r w:rsidRPr="00637524">
        <w:rPr>
          <w:rStyle w:val="woj"/>
          <w:rFonts w:ascii="Garamond" w:hAnsi="Garamond" w:cs="Segoe UI"/>
          <w:b/>
          <w:bCs/>
          <w:color w:val="000000" w:themeColor="text1"/>
          <w:sz w:val="24"/>
          <w:szCs w:val="24"/>
          <w:vertAlign w:val="superscript"/>
        </w:rPr>
        <w:t>17 </w:t>
      </w:r>
      <w:r w:rsidRPr="00637524">
        <w:rPr>
          <w:rStyle w:val="woj"/>
          <w:rFonts w:ascii="Garamond" w:hAnsi="Garamond" w:cs="Segoe UI"/>
          <w:b/>
          <w:bCs/>
          <w:color w:val="000000" w:themeColor="text1"/>
          <w:sz w:val="24"/>
          <w:szCs w:val="24"/>
        </w:rPr>
        <w:t>Now that you know these things, you will be blessed if you do them</w:t>
      </w:r>
      <w:r w:rsidRPr="00637524">
        <w:rPr>
          <w:rStyle w:val="woj"/>
          <w:rFonts w:ascii="Garamond" w:hAnsi="Garamond" w:cs="Segoe UI"/>
          <w:color w:val="000000" w:themeColor="text1"/>
          <w:sz w:val="24"/>
          <w:szCs w:val="24"/>
        </w:rPr>
        <w:t>.</w:t>
      </w:r>
      <w:r w:rsidR="00637524" w:rsidRPr="00637524">
        <w:rPr>
          <w:rStyle w:val="woj"/>
          <w:rFonts w:ascii="Garamond" w:hAnsi="Garamond" w:cs="Segoe UI"/>
          <w:color w:val="000000" w:themeColor="text1"/>
          <w:sz w:val="24"/>
          <w:szCs w:val="24"/>
        </w:rPr>
        <w:t xml:space="preserve"> </w:t>
      </w:r>
      <w:r w:rsidR="00F758FD" w:rsidRPr="00637524">
        <w:rPr>
          <w:rFonts w:ascii="Garamond" w:hAnsi="Garamond"/>
          <w:color w:val="000000" w:themeColor="text1"/>
          <w:sz w:val="24"/>
          <w:szCs w:val="24"/>
        </w:rPr>
        <w:t xml:space="preserve">A great note here about the need to apply what we know. Many people suffer from a lack of Vitamin A – application. </w:t>
      </w:r>
    </w:p>
    <w:p w14:paraId="5213E54E" w14:textId="64A6CF47" w:rsidR="00A05827" w:rsidRPr="004A2A7F" w:rsidRDefault="00A05827" w:rsidP="004A2A7F">
      <w:pPr>
        <w:pStyle w:val="Heading1"/>
        <w:keepNext w:val="0"/>
        <w:spacing w:line="240" w:lineRule="auto"/>
        <w:rPr>
          <w:rFonts w:ascii="Garamond" w:hAnsi="Garamond"/>
          <w:color w:val="000000" w:themeColor="text1"/>
          <w:sz w:val="24"/>
          <w:szCs w:val="24"/>
        </w:rPr>
      </w:pPr>
      <w:r w:rsidRPr="004A2A7F">
        <w:rPr>
          <w:rFonts w:ascii="Garamond" w:hAnsi="Garamond"/>
          <w:color w:val="000000" w:themeColor="text1"/>
          <w:sz w:val="24"/>
          <w:szCs w:val="24"/>
        </w:rPr>
        <w:t>We could stop here and focus on Jesus, noting:</w:t>
      </w:r>
    </w:p>
    <w:p w14:paraId="1C693F28" w14:textId="684584B3" w:rsidR="00A05827" w:rsidRPr="00637524" w:rsidRDefault="00A05827" w:rsidP="00AD4BBA">
      <w:pPr>
        <w:pStyle w:val="Heading2"/>
        <w:keepNext w:val="0"/>
        <w:spacing w:line="240" w:lineRule="auto"/>
        <w:rPr>
          <w:rFonts w:ascii="Garamond" w:hAnsi="Garamond"/>
          <w:color w:val="000000" w:themeColor="text1"/>
          <w:sz w:val="24"/>
          <w:szCs w:val="24"/>
        </w:rPr>
      </w:pPr>
      <w:r w:rsidRPr="00637524">
        <w:rPr>
          <w:rFonts w:ascii="Garamond" w:hAnsi="Garamond"/>
          <w:color w:val="000000" w:themeColor="text1"/>
          <w:sz w:val="24"/>
          <w:szCs w:val="24"/>
        </w:rPr>
        <w:t>His humility</w:t>
      </w:r>
      <w:r w:rsidR="00637524" w:rsidRPr="00637524">
        <w:rPr>
          <w:rFonts w:ascii="Garamond" w:hAnsi="Garamond"/>
          <w:color w:val="000000" w:themeColor="text1"/>
          <w:sz w:val="24"/>
          <w:szCs w:val="24"/>
        </w:rPr>
        <w:t xml:space="preserve">. </w:t>
      </w:r>
      <w:r w:rsidRPr="00637524">
        <w:rPr>
          <w:rFonts w:ascii="Garamond" w:hAnsi="Garamond"/>
          <w:color w:val="000000" w:themeColor="text1"/>
          <w:sz w:val="24"/>
          <w:szCs w:val="24"/>
        </w:rPr>
        <w:t>We have no other example of this in Greco-Roman culture</w:t>
      </w:r>
      <w:r w:rsidR="00637524">
        <w:rPr>
          <w:rFonts w:ascii="Garamond" w:hAnsi="Garamond"/>
          <w:color w:val="000000" w:themeColor="text1"/>
          <w:sz w:val="24"/>
          <w:szCs w:val="24"/>
        </w:rPr>
        <w:t>.</w:t>
      </w:r>
      <w:r w:rsidR="00637524">
        <w:rPr>
          <w:rStyle w:val="EndnoteReference"/>
          <w:rFonts w:ascii="Garamond" w:hAnsi="Garamond"/>
          <w:color w:val="000000" w:themeColor="text1"/>
          <w:sz w:val="24"/>
          <w:szCs w:val="24"/>
        </w:rPr>
        <w:endnoteReference w:id="5"/>
      </w:r>
    </w:p>
    <w:p w14:paraId="16EA5EE2" w14:textId="34723CBE" w:rsidR="00A05827" w:rsidRPr="004A2A7F" w:rsidRDefault="00A05827" w:rsidP="004A2A7F">
      <w:pPr>
        <w:pStyle w:val="Heading2"/>
        <w:keepNext w:val="0"/>
        <w:spacing w:line="240" w:lineRule="auto"/>
        <w:rPr>
          <w:rFonts w:ascii="Garamond" w:hAnsi="Garamond"/>
          <w:color w:val="000000" w:themeColor="text1"/>
          <w:sz w:val="24"/>
          <w:szCs w:val="24"/>
        </w:rPr>
      </w:pPr>
      <w:r w:rsidRPr="004A2A7F">
        <w:rPr>
          <w:rFonts w:ascii="Garamond" w:hAnsi="Garamond"/>
          <w:color w:val="000000" w:themeColor="text1"/>
          <w:sz w:val="24"/>
          <w:szCs w:val="24"/>
        </w:rPr>
        <w:t>We could also focus on his remarkable poise and endurance</w:t>
      </w:r>
    </w:p>
    <w:p w14:paraId="1F0FA90B" w14:textId="77777777" w:rsidR="00602E2B" w:rsidRPr="004A2A7F" w:rsidRDefault="00A05827"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He serves</w:t>
      </w:r>
      <w:r w:rsidR="00602E2B" w:rsidRPr="004A2A7F">
        <w:rPr>
          <w:rFonts w:ascii="Garamond" w:hAnsi="Garamond"/>
          <w:color w:val="000000" w:themeColor="text1"/>
        </w:rPr>
        <w:t xml:space="preserve"> and teaches</w:t>
      </w:r>
      <w:r w:rsidRPr="004A2A7F">
        <w:rPr>
          <w:rFonts w:ascii="Garamond" w:hAnsi="Garamond"/>
          <w:color w:val="000000" w:themeColor="text1"/>
        </w:rPr>
        <w:t xml:space="preserve"> in spite of what he is facing</w:t>
      </w:r>
      <w:r w:rsidR="00602E2B" w:rsidRPr="004A2A7F">
        <w:rPr>
          <w:rFonts w:ascii="Garamond" w:hAnsi="Garamond"/>
          <w:color w:val="000000" w:themeColor="text1"/>
        </w:rPr>
        <w:t>.  Jesus is the opposite of a snowflake. He is wilting under pressure or micro-aggressions. He is beyond resilient.</w:t>
      </w:r>
    </w:p>
    <w:p w14:paraId="3846C9B6" w14:textId="3B238551" w:rsidR="00A05827" w:rsidRPr="004A2A7F" w:rsidRDefault="00602E2B"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 xml:space="preserve">Jesus has developed an inner world that is stronger than his outer world. </w:t>
      </w:r>
    </w:p>
    <w:p w14:paraId="667851D2" w14:textId="6D628791" w:rsidR="00A05827" w:rsidRPr="00DC7D1D" w:rsidRDefault="00A05827" w:rsidP="0036435A">
      <w:pPr>
        <w:pStyle w:val="Heading2"/>
        <w:keepNext w:val="0"/>
        <w:spacing w:line="240" w:lineRule="auto"/>
        <w:rPr>
          <w:rFonts w:ascii="Garamond" w:hAnsi="Garamond"/>
          <w:color w:val="000000" w:themeColor="text1"/>
          <w:sz w:val="24"/>
          <w:szCs w:val="24"/>
        </w:rPr>
      </w:pPr>
      <w:r w:rsidRPr="00DC7D1D">
        <w:rPr>
          <w:rFonts w:ascii="Garamond" w:hAnsi="Garamond"/>
          <w:color w:val="000000" w:themeColor="text1"/>
          <w:sz w:val="24"/>
          <w:szCs w:val="24"/>
        </w:rPr>
        <w:t>We could focus on his forgiveness and patience of Jesus</w:t>
      </w:r>
      <w:r w:rsidR="00DC7D1D" w:rsidRPr="00DC7D1D">
        <w:rPr>
          <w:rFonts w:ascii="Garamond" w:hAnsi="Garamond"/>
          <w:color w:val="000000" w:themeColor="text1"/>
          <w:sz w:val="24"/>
          <w:szCs w:val="24"/>
        </w:rPr>
        <w:t xml:space="preserve">. </w:t>
      </w:r>
      <w:r w:rsidRPr="00DC7D1D">
        <w:rPr>
          <w:rFonts w:ascii="Garamond" w:hAnsi="Garamond"/>
          <w:color w:val="000000" w:themeColor="text1"/>
          <w:sz w:val="24"/>
          <w:szCs w:val="24"/>
        </w:rPr>
        <w:t>It doesn’t say he washed feet of 11, but of 12. This is the feet of the one who was setting him up</w:t>
      </w:r>
    </w:p>
    <w:p w14:paraId="21D23FC9" w14:textId="74B12CEC" w:rsidR="00A05827" w:rsidRPr="004A2A7F" w:rsidRDefault="00A05827" w:rsidP="004A2A7F">
      <w:pPr>
        <w:pStyle w:val="Heading2"/>
        <w:keepNext w:val="0"/>
        <w:spacing w:line="240" w:lineRule="auto"/>
        <w:rPr>
          <w:rFonts w:ascii="Garamond" w:hAnsi="Garamond"/>
          <w:color w:val="000000" w:themeColor="text1"/>
          <w:sz w:val="24"/>
          <w:szCs w:val="24"/>
        </w:rPr>
      </w:pPr>
      <w:r w:rsidRPr="004A2A7F">
        <w:rPr>
          <w:rFonts w:ascii="Garamond" w:hAnsi="Garamond"/>
          <w:color w:val="000000" w:themeColor="text1"/>
          <w:sz w:val="24"/>
          <w:szCs w:val="24"/>
        </w:rPr>
        <w:t>We could pause here and focus on the nature of Love</w:t>
      </w:r>
    </w:p>
    <w:p w14:paraId="68161B67" w14:textId="77777777" w:rsidR="00D44C37" w:rsidRPr="004A2A7F" w:rsidRDefault="00D44C37"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 xml:space="preserve">I’m not sure anything new could be said.  Love has been much discussed. </w:t>
      </w:r>
    </w:p>
    <w:p w14:paraId="6543C123" w14:textId="161272C6" w:rsidR="00D44C37" w:rsidRPr="004A2A7F" w:rsidRDefault="00D44C37"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But there is a lot we need to hear again and again. It is important to note that</w:t>
      </w:r>
    </w:p>
    <w:p w14:paraId="1C7EE96D" w14:textId="5A5C4CCE" w:rsidR="00D44C37" w:rsidRPr="004A2A7F" w:rsidRDefault="00D44C37" w:rsidP="004A2A7F">
      <w:pPr>
        <w:pStyle w:val="Heading4"/>
        <w:keepNext w:val="0"/>
        <w:spacing w:line="240" w:lineRule="auto"/>
        <w:rPr>
          <w:rStyle w:val="woj"/>
          <w:rFonts w:ascii="Garamond" w:hAnsi="Garamond" w:cs="Segoe UI"/>
          <w:i w:val="0"/>
          <w:iCs w:val="0"/>
          <w:color w:val="000000" w:themeColor="text1"/>
          <w:sz w:val="24"/>
          <w:szCs w:val="24"/>
        </w:rPr>
      </w:pPr>
      <w:r w:rsidRPr="004A2A7F">
        <w:rPr>
          <w:rStyle w:val="woj"/>
          <w:rFonts w:ascii="Garamond" w:hAnsi="Garamond" w:cs="Segoe UI"/>
          <w:i w:val="0"/>
          <w:iCs w:val="0"/>
          <w:color w:val="000000" w:themeColor="text1"/>
          <w:sz w:val="24"/>
          <w:szCs w:val="24"/>
        </w:rPr>
        <w:t xml:space="preserve">Jesus argument is not based on the lovableness of the apostles. </w:t>
      </w:r>
    </w:p>
    <w:p w14:paraId="14CC3EF6" w14:textId="72E7342A" w:rsidR="00A05827" w:rsidRPr="004A2A7F" w:rsidRDefault="00A05827" w:rsidP="004A2A7F">
      <w:pPr>
        <w:pStyle w:val="Heading4"/>
        <w:keepNext w:val="0"/>
        <w:spacing w:line="240" w:lineRule="auto"/>
        <w:rPr>
          <w:rFonts w:ascii="Garamond" w:hAnsi="Garamond"/>
          <w:i w:val="0"/>
          <w:iCs w:val="0"/>
          <w:color w:val="000000" w:themeColor="text1"/>
          <w:sz w:val="24"/>
          <w:szCs w:val="24"/>
        </w:rPr>
      </w:pPr>
      <w:r w:rsidRPr="004A2A7F">
        <w:rPr>
          <w:rFonts w:ascii="Garamond" w:hAnsi="Garamond"/>
          <w:i w:val="0"/>
          <w:iCs w:val="0"/>
          <w:color w:val="000000" w:themeColor="text1"/>
          <w:sz w:val="24"/>
          <w:szCs w:val="24"/>
        </w:rPr>
        <w:lastRenderedPageBreak/>
        <w:t>We think of love as being easy. We can romanticize love because they are attractive</w:t>
      </w:r>
      <w:r w:rsidR="00602E2B" w:rsidRPr="004A2A7F">
        <w:rPr>
          <w:rFonts w:ascii="Garamond" w:hAnsi="Garamond"/>
          <w:i w:val="0"/>
          <w:iCs w:val="0"/>
          <w:color w:val="000000" w:themeColor="text1"/>
          <w:sz w:val="24"/>
          <w:szCs w:val="24"/>
        </w:rPr>
        <w:t>.</w:t>
      </w:r>
      <w:r w:rsidR="00602E2B" w:rsidRPr="004A2A7F">
        <w:rPr>
          <w:rStyle w:val="EndnoteReference"/>
          <w:rFonts w:ascii="Garamond" w:hAnsi="Garamond"/>
          <w:i w:val="0"/>
          <w:iCs w:val="0"/>
          <w:color w:val="000000" w:themeColor="text1"/>
          <w:sz w:val="24"/>
          <w:szCs w:val="24"/>
        </w:rPr>
        <w:endnoteReference w:id="6"/>
      </w:r>
    </w:p>
    <w:p w14:paraId="370A75A4" w14:textId="77777777" w:rsidR="00A05827" w:rsidRPr="004A2A7F" w:rsidRDefault="00A05827" w:rsidP="004A2A7F">
      <w:pPr>
        <w:pStyle w:val="Heading4"/>
        <w:keepNext w:val="0"/>
        <w:spacing w:line="240" w:lineRule="auto"/>
        <w:rPr>
          <w:rFonts w:ascii="Garamond" w:hAnsi="Garamond"/>
          <w:i w:val="0"/>
          <w:iCs w:val="0"/>
          <w:color w:val="000000" w:themeColor="text1"/>
          <w:sz w:val="24"/>
          <w:szCs w:val="24"/>
        </w:rPr>
      </w:pPr>
      <w:r w:rsidRPr="004A2A7F">
        <w:rPr>
          <w:rFonts w:ascii="Garamond" w:hAnsi="Garamond"/>
          <w:i w:val="0"/>
          <w:iCs w:val="0"/>
          <w:color w:val="000000" w:themeColor="text1"/>
          <w:sz w:val="24"/>
          <w:szCs w:val="24"/>
        </w:rPr>
        <w:t>Love is service, action</w:t>
      </w:r>
    </w:p>
    <w:p w14:paraId="274FF6D0" w14:textId="77777777" w:rsidR="00A05827" w:rsidRPr="004A2A7F" w:rsidRDefault="00A05827" w:rsidP="004A2A7F">
      <w:pPr>
        <w:pStyle w:val="Heading4"/>
        <w:keepNext w:val="0"/>
        <w:spacing w:line="240" w:lineRule="auto"/>
        <w:rPr>
          <w:rFonts w:ascii="Garamond" w:hAnsi="Garamond"/>
          <w:i w:val="0"/>
          <w:iCs w:val="0"/>
          <w:color w:val="000000" w:themeColor="text1"/>
          <w:sz w:val="24"/>
          <w:szCs w:val="24"/>
        </w:rPr>
      </w:pPr>
      <w:r w:rsidRPr="004A2A7F">
        <w:rPr>
          <w:rFonts w:ascii="Garamond" w:hAnsi="Garamond"/>
          <w:i w:val="0"/>
          <w:iCs w:val="0"/>
          <w:color w:val="000000" w:themeColor="text1"/>
          <w:sz w:val="24"/>
          <w:szCs w:val="24"/>
        </w:rPr>
        <w:t>What many call love is really hunger – you make me feel good, significant. I want you to make me feel better.</w:t>
      </w:r>
    </w:p>
    <w:p w14:paraId="0664B418" w14:textId="4AE7C6C6" w:rsidR="00A05827" w:rsidRPr="00DC7D1D" w:rsidRDefault="00D44C37" w:rsidP="003A582A">
      <w:pPr>
        <w:pStyle w:val="Heading2"/>
        <w:keepNext w:val="0"/>
        <w:spacing w:line="240" w:lineRule="auto"/>
        <w:rPr>
          <w:rFonts w:ascii="Garamond" w:hAnsi="Garamond"/>
          <w:color w:val="000000" w:themeColor="text1"/>
          <w:sz w:val="24"/>
          <w:szCs w:val="24"/>
        </w:rPr>
      </w:pPr>
      <w:r w:rsidRPr="00DC7D1D">
        <w:rPr>
          <w:rFonts w:ascii="Garamond" w:hAnsi="Garamond"/>
          <w:color w:val="000000" w:themeColor="text1"/>
          <w:sz w:val="24"/>
          <w:szCs w:val="24"/>
        </w:rPr>
        <w:t>We could pause here and focus on the need for baptism</w:t>
      </w:r>
      <w:r w:rsidR="00DC7D1D" w:rsidRPr="00DC7D1D">
        <w:rPr>
          <w:rFonts w:ascii="Garamond" w:hAnsi="Garamond"/>
          <w:color w:val="000000" w:themeColor="text1"/>
          <w:sz w:val="24"/>
          <w:szCs w:val="24"/>
        </w:rPr>
        <w:t xml:space="preserve">. </w:t>
      </w:r>
      <w:r w:rsidRPr="00DC7D1D">
        <w:rPr>
          <w:rFonts w:ascii="Garamond" w:hAnsi="Garamond"/>
          <w:color w:val="000000" w:themeColor="text1"/>
          <w:sz w:val="24"/>
          <w:szCs w:val="24"/>
        </w:rPr>
        <w:t>Sign up.</w:t>
      </w:r>
    </w:p>
    <w:p w14:paraId="64E6C91A" w14:textId="1E8FF4B4" w:rsidR="00D44C37" w:rsidRPr="004A2A7F" w:rsidRDefault="00D44C37" w:rsidP="004A2A7F">
      <w:pPr>
        <w:pStyle w:val="Heading1"/>
        <w:keepNext w:val="0"/>
        <w:spacing w:line="240" w:lineRule="auto"/>
        <w:rPr>
          <w:rFonts w:ascii="Garamond" w:hAnsi="Garamond"/>
          <w:color w:val="000000" w:themeColor="text1"/>
          <w:sz w:val="24"/>
          <w:szCs w:val="24"/>
        </w:rPr>
      </w:pPr>
      <w:r w:rsidRPr="004A2A7F">
        <w:rPr>
          <w:rFonts w:ascii="Garamond" w:hAnsi="Garamond"/>
          <w:color w:val="000000" w:themeColor="text1"/>
          <w:sz w:val="24"/>
          <w:szCs w:val="24"/>
        </w:rPr>
        <w:t>Let me suggest an obvious take-away. Jesus teaches and demonstrates that if you are a Christian, you</w:t>
      </w:r>
      <w:r w:rsidR="00EF630C" w:rsidRPr="004A2A7F">
        <w:rPr>
          <w:rFonts w:ascii="Garamond" w:hAnsi="Garamond"/>
          <w:color w:val="000000" w:themeColor="text1"/>
          <w:sz w:val="24"/>
          <w:szCs w:val="24"/>
        </w:rPr>
        <w:t xml:space="preserve"> need to kill pride and </w:t>
      </w:r>
      <w:r w:rsidRPr="004A2A7F">
        <w:rPr>
          <w:rFonts w:ascii="Garamond" w:hAnsi="Garamond"/>
          <w:color w:val="000000" w:themeColor="text1"/>
          <w:sz w:val="24"/>
          <w:szCs w:val="24"/>
        </w:rPr>
        <w:t xml:space="preserve">use your power for the </w:t>
      </w:r>
      <w:r w:rsidR="007D7C4A" w:rsidRPr="004A2A7F">
        <w:rPr>
          <w:rFonts w:ascii="Garamond" w:hAnsi="Garamond"/>
          <w:color w:val="000000" w:themeColor="text1"/>
          <w:sz w:val="24"/>
          <w:szCs w:val="24"/>
        </w:rPr>
        <w:t>well-being</w:t>
      </w:r>
      <w:r w:rsidRPr="004A2A7F">
        <w:rPr>
          <w:rFonts w:ascii="Garamond" w:hAnsi="Garamond"/>
          <w:color w:val="000000" w:themeColor="text1"/>
          <w:sz w:val="24"/>
          <w:szCs w:val="24"/>
        </w:rPr>
        <w:t xml:space="preserve"> of others.</w:t>
      </w:r>
    </w:p>
    <w:p w14:paraId="1B31DCCF" w14:textId="2F0651FA" w:rsidR="00D44C37" w:rsidRPr="004A2A7F" w:rsidRDefault="00D44C37" w:rsidP="004A2A7F">
      <w:pPr>
        <w:pStyle w:val="Heading2"/>
        <w:keepNext w:val="0"/>
        <w:spacing w:line="240" w:lineRule="auto"/>
        <w:rPr>
          <w:rFonts w:ascii="Garamond" w:hAnsi="Garamond"/>
          <w:color w:val="000000" w:themeColor="text1"/>
          <w:sz w:val="24"/>
          <w:szCs w:val="24"/>
        </w:rPr>
      </w:pPr>
      <w:r w:rsidRPr="004A2A7F">
        <w:rPr>
          <w:rFonts w:ascii="Garamond" w:hAnsi="Garamond"/>
          <w:color w:val="000000" w:themeColor="text1"/>
          <w:sz w:val="24"/>
          <w:szCs w:val="24"/>
        </w:rPr>
        <w:t>This is what God did and th</w:t>
      </w:r>
      <w:r w:rsidR="00602E2B" w:rsidRPr="004A2A7F">
        <w:rPr>
          <w:rFonts w:ascii="Garamond" w:hAnsi="Garamond"/>
          <w:color w:val="000000" w:themeColor="text1"/>
          <w:sz w:val="24"/>
          <w:szCs w:val="24"/>
        </w:rPr>
        <w:t xml:space="preserve">at </w:t>
      </w:r>
      <w:r w:rsidRPr="004A2A7F">
        <w:rPr>
          <w:rFonts w:ascii="Garamond" w:hAnsi="Garamond"/>
          <w:color w:val="000000" w:themeColor="text1"/>
          <w:sz w:val="24"/>
          <w:szCs w:val="24"/>
        </w:rPr>
        <w:t>is what he demands.</w:t>
      </w:r>
      <w:r w:rsidR="00602E2B" w:rsidRPr="004A2A7F">
        <w:rPr>
          <w:rFonts w:ascii="Garamond" w:hAnsi="Garamond"/>
          <w:color w:val="000000" w:themeColor="text1"/>
          <w:sz w:val="24"/>
          <w:szCs w:val="24"/>
        </w:rPr>
        <w:t xml:space="preserve"> Don’t overthink this. </w:t>
      </w:r>
    </w:p>
    <w:p w14:paraId="54BB2EBC" w14:textId="68E28A17" w:rsidR="00FE3D9B" w:rsidRPr="004A2A7F" w:rsidRDefault="00D44C37" w:rsidP="004A2A7F">
      <w:pPr>
        <w:pStyle w:val="Heading2"/>
        <w:keepNext w:val="0"/>
        <w:spacing w:line="240" w:lineRule="auto"/>
        <w:rPr>
          <w:rFonts w:ascii="Garamond" w:hAnsi="Garamond"/>
          <w:color w:val="000000" w:themeColor="text1"/>
          <w:sz w:val="24"/>
          <w:szCs w:val="24"/>
        </w:rPr>
      </w:pPr>
      <w:r w:rsidRPr="004A2A7F">
        <w:rPr>
          <w:rFonts w:ascii="Garamond" w:hAnsi="Garamond"/>
          <w:color w:val="000000" w:themeColor="text1"/>
          <w:sz w:val="24"/>
          <w:szCs w:val="24"/>
        </w:rPr>
        <w:t>As I noted last week, Jesus is not only an example. He is Lord, God and King. He is eternal. He is perfect</w:t>
      </w:r>
      <w:r w:rsidR="00FE3D9B" w:rsidRPr="004A2A7F">
        <w:rPr>
          <w:rFonts w:ascii="Garamond" w:hAnsi="Garamond"/>
          <w:color w:val="000000" w:themeColor="text1"/>
          <w:sz w:val="24"/>
          <w:szCs w:val="24"/>
        </w:rPr>
        <w:t>.</w:t>
      </w:r>
      <w:r w:rsidR="00602E2B" w:rsidRPr="004A2A7F">
        <w:rPr>
          <w:rFonts w:ascii="Garamond" w:hAnsi="Garamond"/>
          <w:color w:val="000000" w:themeColor="text1"/>
          <w:sz w:val="24"/>
          <w:szCs w:val="24"/>
        </w:rPr>
        <w:t xml:space="preserve"> He is our savior. Those who reduce Jesus to an example get it wrong. That is not what he claims.</w:t>
      </w:r>
    </w:p>
    <w:p w14:paraId="6083FEBD" w14:textId="77777777" w:rsidR="00912C1E" w:rsidRPr="004A2A7F" w:rsidRDefault="00FE3D9B" w:rsidP="004A2A7F">
      <w:pPr>
        <w:pStyle w:val="Heading2"/>
        <w:keepNext w:val="0"/>
        <w:spacing w:line="240" w:lineRule="auto"/>
        <w:rPr>
          <w:rFonts w:ascii="Garamond" w:hAnsi="Garamond"/>
          <w:color w:val="000000" w:themeColor="text1"/>
          <w:sz w:val="24"/>
          <w:szCs w:val="24"/>
        </w:rPr>
      </w:pPr>
      <w:r w:rsidRPr="004A2A7F">
        <w:rPr>
          <w:rFonts w:ascii="Garamond" w:hAnsi="Garamond"/>
          <w:color w:val="000000" w:themeColor="text1"/>
          <w:sz w:val="24"/>
          <w:szCs w:val="24"/>
        </w:rPr>
        <w:t xml:space="preserve">And </w:t>
      </w:r>
      <w:r w:rsidR="00602E2B" w:rsidRPr="004A2A7F">
        <w:rPr>
          <w:rFonts w:ascii="Garamond" w:hAnsi="Garamond"/>
          <w:color w:val="000000" w:themeColor="text1"/>
          <w:sz w:val="24"/>
          <w:szCs w:val="24"/>
        </w:rPr>
        <w:t xml:space="preserve">Jesus is clear, we are to </w:t>
      </w:r>
      <w:r w:rsidRPr="004A2A7F">
        <w:rPr>
          <w:rFonts w:ascii="Garamond" w:hAnsi="Garamond"/>
          <w:color w:val="000000" w:themeColor="text1"/>
          <w:sz w:val="24"/>
          <w:szCs w:val="24"/>
        </w:rPr>
        <w:t xml:space="preserve">give up our pride and </w:t>
      </w:r>
      <w:r w:rsidR="00602E2B" w:rsidRPr="004A2A7F">
        <w:rPr>
          <w:rFonts w:ascii="Garamond" w:hAnsi="Garamond"/>
          <w:color w:val="000000" w:themeColor="text1"/>
          <w:sz w:val="24"/>
          <w:szCs w:val="24"/>
        </w:rPr>
        <w:t>serve</w:t>
      </w:r>
      <w:r w:rsidR="00912C1E" w:rsidRPr="004A2A7F">
        <w:rPr>
          <w:rFonts w:ascii="Garamond" w:hAnsi="Garamond"/>
          <w:color w:val="000000" w:themeColor="text1"/>
          <w:sz w:val="24"/>
          <w:szCs w:val="24"/>
        </w:rPr>
        <w:t>.</w:t>
      </w:r>
    </w:p>
    <w:p w14:paraId="79F3C5D6" w14:textId="77777777" w:rsidR="00912C1E" w:rsidRPr="004A2A7F" w:rsidRDefault="00912C1E" w:rsidP="004A2A7F">
      <w:pPr>
        <w:pStyle w:val="Heading2"/>
        <w:keepNext w:val="0"/>
        <w:spacing w:line="240" w:lineRule="auto"/>
        <w:rPr>
          <w:rFonts w:ascii="Garamond" w:hAnsi="Garamond"/>
          <w:color w:val="000000" w:themeColor="text1"/>
          <w:sz w:val="24"/>
          <w:szCs w:val="24"/>
        </w:rPr>
      </w:pPr>
      <w:r w:rsidRPr="004A2A7F">
        <w:rPr>
          <w:rFonts w:ascii="Garamond" w:hAnsi="Garamond"/>
          <w:color w:val="000000" w:themeColor="text1"/>
          <w:sz w:val="24"/>
          <w:szCs w:val="24"/>
        </w:rPr>
        <w:t>How might you take steps in this direction?  This seems like a good small group discussion question.</w:t>
      </w:r>
    </w:p>
    <w:p w14:paraId="02582554" w14:textId="77777777" w:rsidR="00912C1E" w:rsidRPr="004A2A7F" w:rsidRDefault="00912C1E" w:rsidP="004A2A7F">
      <w:pPr>
        <w:pStyle w:val="Heading3"/>
        <w:keepNext w:val="0"/>
        <w:spacing w:line="240" w:lineRule="auto"/>
        <w:rPr>
          <w:rFonts w:ascii="Garamond" w:hAnsi="Garamond"/>
          <w:color w:val="000000" w:themeColor="text1"/>
        </w:rPr>
      </w:pPr>
      <w:r w:rsidRPr="004A2A7F">
        <w:rPr>
          <w:rFonts w:ascii="Garamond" w:hAnsi="Garamond"/>
          <w:color w:val="000000" w:themeColor="text1"/>
        </w:rPr>
        <w:t>We cannot change our hearts, but we can place ourselves in positions where they are changed.</w:t>
      </w:r>
    </w:p>
    <w:p w14:paraId="45E82FA1" w14:textId="77777777" w:rsidR="00BE095A" w:rsidRPr="00602E2B" w:rsidRDefault="00BE095A" w:rsidP="006509C3">
      <w:pPr>
        <w:spacing w:line="240" w:lineRule="auto"/>
        <w:rPr>
          <w:rFonts w:ascii="Garamond" w:hAnsi="Garamond"/>
          <w:color w:val="000000" w:themeColor="text1"/>
          <w:sz w:val="24"/>
          <w:szCs w:val="24"/>
        </w:rPr>
      </w:pPr>
    </w:p>
    <w:p w14:paraId="7DD495BB" w14:textId="2462329D" w:rsidR="00A51A4A" w:rsidRPr="00F758FD" w:rsidRDefault="00A51A4A" w:rsidP="00EF630C">
      <w:pPr>
        <w:spacing w:line="240" w:lineRule="auto"/>
        <w:rPr>
          <w:rFonts w:ascii="Garamond" w:hAnsi="Garamond"/>
          <w:color w:val="000000" w:themeColor="text1"/>
          <w:sz w:val="24"/>
          <w:szCs w:val="24"/>
        </w:rPr>
      </w:pPr>
    </w:p>
    <w:p w14:paraId="663C7A17" w14:textId="3924A204" w:rsidR="00235892" w:rsidRPr="00F758FD" w:rsidRDefault="00235892" w:rsidP="00EF630C">
      <w:pPr>
        <w:spacing w:line="240" w:lineRule="auto"/>
        <w:rPr>
          <w:rFonts w:ascii="Garamond" w:hAnsi="Garamond"/>
          <w:color w:val="000000" w:themeColor="text1"/>
          <w:sz w:val="24"/>
          <w:szCs w:val="24"/>
        </w:rPr>
      </w:pPr>
    </w:p>
    <w:p w14:paraId="4D684F3D" w14:textId="77777777" w:rsidR="00235892" w:rsidRPr="00235892" w:rsidRDefault="00235892" w:rsidP="00235892">
      <w:pPr>
        <w:jc w:val="center"/>
      </w:pPr>
    </w:p>
    <w:sectPr w:rsidR="00235892" w:rsidRPr="00235892">
      <w:headerReference w:type="even" r:id="rId7"/>
      <w:headerReference w:type="default" r:id="rId8"/>
      <w:footerReference w:type="default" r:id="rId9"/>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C387" w14:textId="77777777" w:rsidR="003F70DD" w:rsidRDefault="003F70DD" w:rsidP="00235892">
      <w:pPr>
        <w:spacing w:line="240" w:lineRule="auto"/>
      </w:pPr>
      <w:r>
        <w:separator/>
      </w:r>
    </w:p>
  </w:endnote>
  <w:endnote w:type="continuationSeparator" w:id="0">
    <w:p w14:paraId="72F1D9E5" w14:textId="77777777" w:rsidR="003F70DD" w:rsidRDefault="003F70DD" w:rsidP="00235892">
      <w:pPr>
        <w:spacing w:line="240" w:lineRule="auto"/>
      </w:pPr>
      <w:r>
        <w:continuationSeparator/>
      </w:r>
    </w:p>
  </w:endnote>
  <w:endnote w:id="1">
    <w:p w14:paraId="44B3E22D" w14:textId="0F6599CF" w:rsidR="005345DD" w:rsidRPr="00DC7D1D" w:rsidRDefault="005345DD" w:rsidP="005345DD">
      <w:pPr>
        <w:pStyle w:val="pf0"/>
        <w:shd w:val="clear" w:color="auto" w:fill="FFFFFF"/>
        <w:rPr>
          <w:rFonts w:ascii="Garamond" w:hAnsi="Garamond"/>
          <w:color w:val="000000" w:themeColor="text1"/>
          <w:shd w:val="clear" w:color="auto" w:fill="FFFFFF"/>
        </w:rPr>
      </w:pPr>
      <w:r w:rsidRPr="005345DD">
        <w:rPr>
          <w:rStyle w:val="EndnoteReference"/>
          <w:rFonts w:ascii="Garamond" w:hAnsi="Garamond"/>
        </w:rPr>
        <w:endnoteRef/>
      </w:r>
      <w:r w:rsidRPr="005345DD">
        <w:rPr>
          <w:rFonts w:ascii="Garamond" w:hAnsi="Garamond"/>
        </w:rPr>
        <w:t xml:space="preserve"> </w:t>
      </w:r>
      <w:r w:rsidRPr="00DC7D1D">
        <w:rPr>
          <w:rStyle w:val="cf0"/>
          <w:rFonts w:ascii="Garamond" w:hAnsi="Garamond" w:cs="Times New Roman"/>
          <w:color w:val="000000" w:themeColor="text1"/>
          <w:shd w:val="clear" w:color="auto" w:fill="FFFFFF"/>
        </w:rPr>
        <w:t>The word ‘world’ occurs often in John’s Gospel, primarily to draw a sharp contrast between Jesus’ ‘own’, his disciples, and the mass of lost humanity, the ‘world’ from which they were drawn and in which they must live until their final vindication. If God loves the world (3:16), it is in order to draw men and women out of it. Those so drawn out constitute a new entity, set over against the world: the world loves its ‘own’, Jesus loves his ‘own’ (15:19). The object of the love of God in Christ, in these chapters, is therefore not the lost world, but the newly forming people of God, the disciples of the Messiah, the nascent church, the community of the elect. Jesus had loved his own all along; he now showed them the full extent of his love. (D.A. Carson, Commentary on John)</w:t>
      </w:r>
    </w:p>
    <w:p w14:paraId="4B4FC7C1" w14:textId="43F8A36D" w:rsidR="005345DD" w:rsidRPr="00DC7D1D" w:rsidRDefault="005345DD">
      <w:pPr>
        <w:pStyle w:val="EndnoteText"/>
        <w:rPr>
          <w:rFonts w:ascii="Garamond" w:hAnsi="Garamond"/>
          <w:color w:val="000000" w:themeColor="text1"/>
          <w:sz w:val="22"/>
          <w:szCs w:val="22"/>
          <w:lang w:val="en-US"/>
        </w:rPr>
      </w:pPr>
    </w:p>
  </w:endnote>
  <w:endnote w:id="2">
    <w:p w14:paraId="237EA2C0" w14:textId="5E50D6CD" w:rsidR="001E73FA" w:rsidRPr="00DC7D1D" w:rsidRDefault="001E73FA" w:rsidP="00602E2B">
      <w:pPr>
        <w:pStyle w:val="NoSpacing"/>
        <w:rPr>
          <w:rFonts w:ascii="Garamond" w:hAnsi="Garamond"/>
          <w:color w:val="000000" w:themeColor="text1"/>
          <w:lang w:val="en-US"/>
        </w:rPr>
      </w:pPr>
      <w:r w:rsidRPr="00DC7D1D">
        <w:rPr>
          <w:rStyle w:val="EndnoteReference"/>
          <w:rFonts w:ascii="Garamond" w:hAnsi="Garamond"/>
          <w:color w:val="000000" w:themeColor="text1"/>
        </w:rPr>
        <w:endnoteRef/>
      </w:r>
      <w:r w:rsidRPr="00DC7D1D">
        <w:rPr>
          <w:rFonts w:ascii="Garamond" w:hAnsi="Garamond"/>
          <w:color w:val="000000" w:themeColor="text1"/>
        </w:rPr>
        <w:t xml:space="preserve"> </w:t>
      </w:r>
      <w:r w:rsidRPr="00DC7D1D">
        <w:rPr>
          <w:rFonts w:ascii="Garamond" w:hAnsi="Garamond"/>
          <w:color w:val="000000" w:themeColor="text1"/>
          <w:lang w:val="en-US"/>
        </w:rPr>
        <w:t>Luke 2:52</w:t>
      </w:r>
    </w:p>
    <w:p w14:paraId="5E4D5302" w14:textId="77777777" w:rsidR="001E73FA" w:rsidRPr="00DC7D1D" w:rsidRDefault="001E73FA" w:rsidP="00602E2B">
      <w:pPr>
        <w:pStyle w:val="NoSpacing"/>
        <w:rPr>
          <w:rFonts w:ascii="Garamond" w:hAnsi="Garamond"/>
          <w:color w:val="000000" w:themeColor="text1"/>
          <w:lang w:val="en-US"/>
        </w:rPr>
      </w:pPr>
    </w:p>
  </w:endnote>
  <w:endnote w:id="3">
    <w:p w14:paraId="012B33E5" w14:textId="2EAD5895" w:rsidR="006509C3" w:rsidRPr="00DC7D1D" w:rsidRDefault="006509C3" w:rsidP="00602E2B">
      <w:pPr>
        <w:pStyle w:val="NoSpacing"/>
        <w:rPr>
          <w:rFonts w:ascii="Garamond" w:hAnsi="Garamond"/>
          <w:color w:val="000000" w:themeColor="text1"/>
          <w:lang w:val="en-US"/>
        </w:rPr>
      </w:pPr>
      <w:r w:rsidRPr="00DC7D1D">
        <w:rPr>
          <w:rStyle w:val="EndnoteReference"/>
          <w:rFonts w:ascii="Garamond" w:hAnsi="Garamond"/>
          <w:color w:val="000000" w:themeColor="text1"/>
        </w:rPr>
        <w:endnoteRef/>
      </w:r>
      <w:r w:rsidRPr="00DC7D1D">
        <w:rPr>
          <w:rFonts w:ascii="Garamond" w:hAnsi="Garamond"/>
          <w:color w:val="000000" w:themeColor="text1"/>
        </w:rPr>
        <w:t xml:space="preserve"> </w:t>
      </w:r>
      <w:r w:rsidRPr="00DC7D1D">
        <w:rPr>
          <w:rFonts w:ascii="Garamond" w:hAnsi="Garamond"/>
          <w:color w:val="000000" w:themeColor="text1"/>
          <w:lang w:val="en-US"/>
        </w:rPr>
        <w:t xml:space="preserve">Darrell Johnson, “The King Whose Scepter is a Towel, John 13:1-7,” </w:t>
      </w:r>
      <w:r w:rsidRPr="00DC7D1D">
        <w:rPr>
          <w:rFonts w:ascii="Garamond" w:hAnsi="Garamond"/>
          <w:i/>
          <w:color w:val="000000" w:themeColor="text1"/>
          <w:lang w:val="en-US"/>
        </w:rPr>
        <w:t>Preaching Today</w:t>
      </w:r>
      <w:r w:rsidRPr="00DC7D1D">
        <w:rPr>
          <w:rFonts w:ascii="Garamond" w:hAnsi="Garamond"/>
          <w:color w:val="000000" w:themeColor="text1"/>
          <w:lang w:val="en-US"/>
        </w:rPr>
        <w:t>, 2009.</w:t>
      </w:r>
    </w:p>
    <w:p w14:paraId="4B2C2A63" w14:textId="77777777" w:rsidR="00275999" w:rsidRPr="00DC7D1D" w:rsidRDefault="00275999" w:rsidP="00602E2B">
      <w:pPr>
        <w:pStyle w:val="NoSpacing"/>
        <w:rPr>
          <w:rFonts w:ascii="Garamond" w:hAnsi="Garamond"/>
          <w:color w:val="000000" w:themeColor="text1"/>
          <w:lang w:val="en-US"/>
        </w:rPr>
      </w:pPr>
    </w:p>
  </w:endnote>
  <w:endnote w:id="4">
    <w:p w14:paraId="7363D13C" w14:textId="469C5073" w:rsidR="00275999" w:rsidRPr="00DC7D1D" w:rsidRDefault="00275999" w:rsidP="00602E2B">
      <w:pPr>
        <w:pStyle w:val="NoSpacing"/>
        <w:rPr>
          <w:rStyle w:val="woj"/>
          <w:rFonts w:ascii="Garamond" w:hAnsi="Garamond"/>
          <w:color w:val="000000" w:themeColor="text1"/>
        </w:rPr>
      </w:pPr>
      <w:r w:rsidRPr="00DC7D1D">
        <w:rPr>
          <w:rStyle w:val="EndnoteReference"/>
          <w:rFonts w:ascii="Garamond" w:hAnsi="Garamond"/>
          <w:color w:val="000000" w:themeColor="text1"/>
        </w:rPr>
        <w:endnoteRef/>
      </w:r>
      <w:r w:rsidRPr="00DC7D1D">
        <w:rPr>
          <w:rFonts w:ascii="Garamond" w:hAnsi="Garamond"/>
          <w:color w:val="000000" w:themeColor="text1"/>
        </w:rPr>
        <w:t xml:space="preserve"> </w:t>
      </w:r>
      <w:r w:rsidRPr="00DC7D1D">
        <w:rPr>
          <w:rStyle w:val="woj"/>
          <w:rFonts w:ascii="Garamond" w:hAnsi="Garamond"/>
          <w:color w:val="000000" w:themeColor="text1"/>
        </w:rPr>
        <w:t>By the way, Peter is unlikely to be alone here. In John ??, you have the scene were the Sons of Thunder ask to be seated at the right and left of Jesus in power. The text says ?????.  Well, you can be sure they were all miffed because they wanted those seats, or at the very least, they didn’t want to be at the bottom. They were very sensitive to the slights.</w:t>
      </w:r>
    </w:p>
    <w:p w14:paraId="75C72C0F" w14:textId="77777777" w:rsidR="00602E2B" w:rsidRPr="00DC7D1D" w:rsidRDefault="00602E2B" w:rsidP="00602E2B">
      <w:pPr>
        <w:pStyle w:val="NoSpacing"/>
        <w:rPr>
          <w:rFonts w:ascii="Garamond" w:hAnsi="Garamond"/>
          <w:color w:val="000000" w:themeColor="text1"/>
          <w:lang w:val="en-US"/>
        </w:rPr>
      </w:pPr>
    </w:p>
  </w:endnote>
  <w:endnote w:id="5">
    <w:p w14:paraId="6156BB3D" w14:textId="04FCDB97" w:rsidR="00637524" w:rsidRPr="00DC7D1D" w:rsidRDefault="00637524" w:rsidP="00637524">
      <w:pPr>
        <w:pStyle w:val="Heading3"/>
        <w:keepNext w:val="0"/>
        <w:numPr>
          <w:ilvl w:val="0"/>
          <w:numId w:val="0"/>
        </w:numPr>
        <w:spacing w:line="240" w:lineRule="auto"/>
        <w:rPr>
          <w:rFonts w:ascii="Garamond" w:hAnsi="Garamond"/>
          <w:color w:val="000000" w:themeColor="text1"/>
          <w:sz w:val="22"/>
          <w:szCs w:val="22"/>
        </w:rPr>
      </w:pPr>
      <w:r w:rsidRPr="00DC7D1D">
        <w:rPr>
          <w:rStyle w:val="EndnoteReference"/>
          <w:rFonts w:ascii="Garamond" w:hAnsi="Garamond"/>
          <w:color w:val="000000" w:themeColor="text1"/>
          <w:sz w:val="22"/>
          <w:szCs w:val="22"/>
        </w:rPr>
        <w:endnoteRef/>
      </w:r>
      <w:r w:rsidRPr="00DC7D1D">
        <w:rPr>
          <w:rFonts w:ascii="Garamond" w:hAnsi="Garamond"/>
          <w:color w:val="000000" w:themeColor="text1"/>
          <w:sz w:val="22"/>
          <w:szCs w:val="22"/>
        </w:rPr>
        <w:t xml:space="preserve"> </w:t>
      </w:r>
      <w:r w:rsidRPr="00DC7D1D">
        <w:rPr>
          <w:rFonts w:ascii="Garamond" w:hAnsi="Garamond"/>
          <w:color w:val="000000" w:themeColor="text1"/>
          <w:sz w:val="22"/>
          <w:szCs w:val="22"/>
          <w:lang w:val="en-US"/>
        </w:rPr>
        <w:t xml:space="preserve">See </w:t>
      </w:r>
      <w:r w:rsidRPr="00DC7D1D">
        <w:rPr>
          <w:rFonts w:ascii="Garamond" w:hAnsi="Garamond"/>
          <w:color w:val="000000" w:themeColor="text1"/>
          <w:sz w:val="22"/>
          <w:szCs w:val="22"/>
        </w:rPr>
        <w:t xml:space="preserve">John Dickerson’s book, </w:t>
      </w:r>
      <w:r w:rsidRPr="00DC7D1D">
        <w:rPr>
          <w:rFonts w:ascii="Garamond" w:hAnsi="Garamond"/>
          <w:i/>
          <w:iCs/>
          <w:color w:val="000000" w:themeColor="text1"/>
          <w:sz w:val="22"/>
          <w:szCs w:val="22"/>
        </w:rPr>
        <w:t>Humilitas,</w:t>
      </w:r>
      <w:r w:rsidRPr="00DC7D1D">
        <w:rPr>
          <w:rFonts w:ascii="Garamond" w:hAnsi="Garamond"/>
          <w:color w:val="000000" w:themeColor="text1"/>
          <w:sz w:val="22"/>
          <w:szCs w:val="22"/>
        </w:rPr>
        <w:t xml:space="preserve"> for a discussion about how Jesus changed the </w:t>
      </w:r>
      <w:r w:rsidR="00DC7D1D" w:rsidRPr="00DC7D1D">
        <w:rPr>
          <w:rFonts w:ascii="Garamond" w:hAnsi="Garamond"/>
          <w:color w:val="000000" w:themeColor="text1"/>
          <w:sz w:val="22"/>
          <w:szCs w:val="22"/>
        </w:rPr>
        <w:t xml:space="preserve">perception of humility from a bad thing to a good one. </w:t>
      </w:r>
    </w:p>
    <w:p w14:paraId="4E00BA27" w14:textId="575A0B45" w:rsidR="00637524" w:rsidRPr="00DC7D1D" w:rsidRDefault="00637524">
      <w:pPr>
        <w:pStyle w:val="EndnoteText"/>
        <w:rPr>
          <w:rFonts w:ascii="Garamond" w:hAnsi="Garamond"/>
          <w:color w:val="000000" w:themeColor="text1"/>
          <w:sz w:val="22"/>
          <w:szCs w:val="22"/>
          <w:lang w:val="en-US"/>
        </w:rPr>
      </w:pPr>
    </w:p>
  </w:endnote>
  <w:endnote w:id="6">
    <w:p w14:paraId="69CFA567" w14:textId="77777777" w:rsidR="00602E2B" w:rsidRPr="00DC7D1D" w:rsidRDefault="00602E2B" w:rsidP="00602E2B">
      <w:pPr>
        <w:pStyle w:val="NoSpacing"/>
        <w:rPr>
          <w:rFonts w:ascii="Garamond" w:hAnsi="Garamond"/>
          <w:i/>
          <w:color w:val="000000" w:themeColor="text1"/>
        </w:rPr>
      </w:pPr>
      <w:r w:rsidRPr="00DC7D1D">
        <w:rPr>
          <w:rStyle w:val="EndnoteReference"/>
          <w:rFonts w:ascii="Garamond" w:hAnsi="Garamond"/>
          <w:color w:val="000000" w:themeColor="text1"/>
        </w:rPr>
        <w:endnoteRef/>
      </w:r>
      <w:r w:rsidRPr="00DC7D1D">
        <w:rPr>
          <w:rFonts w:ascii="Garamond" w:hAnsi="Garamond"/>
          <w:color w:val="000000" w:themeColor="text1"/>
        </w:rPr>
        <w:t xml:space="preserve"> In his sermon on this passage, Keller notes that many have a romantic view of love. That is – not a view of love that is limited to romance and sex, but an idealized view of love. Our view is romanticized. </w:t>
      </w:r>
    </w:p>
    <w:p w14:paraId="2AC932AF" w14:textId="5E09554E" w:rsidR="00602E2B" w:rsidRPr="00602E2B" w:rsidRDefault="00602E2B">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0F88" w14:textId="2F0C9772" w:rsidR="006509C3" w:rsidRPr="006509C3" w:rsidRDefault="006509C3" w:rsidP="006509C3">
    <w:pPr>
      <w:pStyle w:val="Footer"/>
      <w:jc w:val="right"/>
      <w:rPr>
        <w:rFonts w:ascii="Garamond" w:hAnsi="Garamond"/>
        <w:sz w:val="16"/>
        <w:szCs w:val="16"/>
        <w:lang w:val="en-US"/>
      </w:rPr>
    </w:pPr>
    <w:r w:rsidRPr="006509C3">
      <w:rPr>
        <w:rFonts w:ascii="Garamond" w:hAnsi="Garamond"/>
        <w:sz w:val="16"/>
        <w:szCs w:val="16"/>
        <w:lang w:val="en-US"/>
      </w:rPr>
      <w:t>Mike Woodruff ©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79DB" w14:textId="77777777" w:rsidR="003F70DD" w:rsidRDefault="003F70DD" w:rsidP="00235892">
      <w:pPr>
        <w:spacing w:line="240" w:lineRule="auto"/>
      </w:pPr>
      <w:r>
        <w:separator/>
      </w:r>
    </w:p>
  </w:footnote>
  <w:footnote w:type="continuationSeparator" w:id="0">
    <w:p w14:paraId="0FE0E9CE" w14:textId="77777777" w:rsidR="003F70DD" w:rsidRDefault="003F70DD" w:rsidP="00235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2102543"/>
      <w:docPartObj>
        <w:docPartGallery w:val="Page Numbers (Top of Page)"/>
        <w:docPartUnique/>
      </w:docPartObj>
    </w:sdtPr>
    <w:sdtContent>
      <w:p w14:paraId="70961837" w14:textId="087FA824" w:rsidR="00235892" w:rsidRDefault="002358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617A6" w14:textId="77777777" w:rsidR="00235892" w:rsidRDefault="00235892" w:rsidP="002358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843968"/>
      <w:docPartObj>
        <w:docPartGallery w:val="Page Numbers (Top of Page)"/>
        <w:docPartUnique/>
      </w:docPartObj>
    </w:sdtPr>
    <w:sdtContent>
      <w:p w14:paraId="0731E5B3" w14:textId="43CE7990" w:rsidR="00235892" w:rsidRDefault="002358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3DCE30" w14:textId="7D3A4FA0" w:rsidR="00235892" w:rsidRPr="00235892" w:rsidRDefault="00235892" w:rsidP="00235892">
    <w:pPr>
      <w:pStyle w:val="Header"/>
      <w:ind w:right="360"/>
      <w:jc w:val="center"/>
      <w:rPr>
        <w:lang w:val="en-US"/>
      </w:rPr>
    </w:pPr>
    <w:r>
      <w:rPr>
        <w:lang w:val="en-US"/>
      </w:rPr>
      <w:t>The Life - #2 – John 13:1</w:t>
    </w:r>
    <w:r w:rsidR="00DC7D1D">
      <w:rPr>
        <w:lang w:val="en-US"/>
      </w:rPr>
      <w:t xml:space="preserve"> - 16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23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52927C7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875433617">
    <w:abstractNumId w:val="0"/>
  </w:num>
  <w:num w:numId="2" w16cid:durableId="1714574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5A"/>
    <w:rsid w:val="00146326"/>
    <w:rsid w:val="001A37C4"/>
    <w:rsid w:val="001E73FA"/>
    <w:rsid w:val="00235892"/>
    <w:rsid w:val="002560F6"/>
    <w:rsid w:val="00275999"/>
    <w:rsid w:val="00360500"/>
    <w:rsid w:val="003D1D2E"/>
    <w:rsid w:val="003F70DD"/>
    <w:rsid w:val="00406AC1"/>
    <w:rsid w:val="00445D0C"/>
    <w:rsid w:val="004A2A7F"/>
    <w:rsid w:val="004C17BB"/>
    <w:rsid w:val="004D0D37"/>
    <w:rsid w:val="004D4323"/>
    <w:rsid w:val="004F72D0"/>
    <w:rsid w:val="005345DD"/>
    <w:rsid w:val="00602E2B"/>
    <w:rsid w:val="00637524"/>
    <w:rsid w:val="006509C3"/>
    <w:rsid w:val="006A2EF5"/>
    <w:rsid w:val="006B2F3C"/>
    <w:rsid w:val="00755993"/>
    <w:rsid w:val="007D77BB"/>
    <w:rsid w:val="007D7C4A"/>
    <w:rsid w:val="007F21E4"/>
    <w:rsid w:val="00823764"/>
    <w:rsid w:val="008B03AC"/>
    <w:rsid w:val="008B5C8E"/>
    <w:rsid w:val="00912C1E"/>
    <w:rsid w:val="009E5B39"/>
    <w:rsid w:val="00A05827"/>
    <w:rsid w:val="00A45EB0"/>
    <w:rsid w:val="00A51A4A"/>
    <w:rsid w:val="00AD1799"/>
    <w:rsid w:val="00BE095A"/>
    <w:rsid w:val="00C43D0B"/>
    <w:rsid w:val="00C55EFD"/>
    <w:rsid w:val="00CF4A92"/>
    <w:rsid w:val="00D44C37"/>
    <w:rsid w:val="00D66C38"/>
    <w:rsid w:val="00D66D42"/>
    <w:rsid w:val="00DB4811"/>
    <w:rsid w:val="00DC7D1D"/>
    <w:rsid w:val="00EE2BFB"/>
    <w:rsid w:val="00EF630C"/>
    <w:rsid w:val="00F0608C"/>
    <w:rsid w:val="00F31E37"/>
    <w:rsid w:val="00F758FD"/>
    <w:rsid w:val="00FB10F5"/>
    <w:rsid w:val="00FE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1DD37"/>
  <w15:docId w15:val="{152B4717-CC20-4A42-9182-19BED071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5A"/>
    <w:pPr>
      <w:spacing w:line="276" w:lineRule="auto"/>
    </w:pPr>
    <w:rPr>
      <w:rFonts w:ascii="Arial" w:eastAsia="Arial" w:hAnsi="Arial" w:cs="Arial"/>
      <w:iCs w:val="0"/>
      <w:sz w:val="22"/>
      <w:szCs w:val="22"/>
      <w:lang w:val="en"/>
    </w:rPr>
  </w:style>
  <w:style w:type="paragraph" w:styleId="Heading1">
    <w:name w:val="heading 1"/>
    <w:basedOn w:val="Normal"/>
    <w:next w:val="Normal"/>
    <w:link w:val="Heading1Char"/>
    <w:uiPriority w:val="9"/>
    <w:qFormat/>
    <w:rsid w:val="00BE095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095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095A"/>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E095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3589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3589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3589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3589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589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95A"/>
    <w:rPr>
      <w:rFonts w:asciiTheme="majorHAnsi" w:eastAsiaTheme="majorEastAsia" w:hAnsiTheme="majorHAnsi" w:cstheme="majorBidi"/>
      <w:iCs w:val="0"/>
      <w:color w:val="2F5496" w:themeColor="accent1" w:themeShade="BF"/>
      <w:sz w:val="32"/>
      <w:szCs w:val="32"/>
      <w:lang w:val="en"/>
    </w:rPr>
  </w:style>
  <w:style w:type="character" w:customStyle="1" w:styleId="Heading2Char">
    <w:name w:val="Heading 2 Char"/>
    <w:basedOn w:val="DefaultParagraphFont"/>
    <w:link w:val="Heading2"/>
    <w:uiPriority w:val="9"/>
    <w:rsid w:val="00BE095A"/>
    <w:rPr>
      <w:rFonts w:asciiTheme="majorHAnsi" w:eastAsiaTheme="majorEastAsia" w:hAnsiTheme="majorHAnsi" w:cstheme="majorBidi"/>
      <w:iCs w:val="0"/>
      <w:color w:val="2F5496" w:themeColor="accent1" w:themeShade="BF"/>
      <w:sz w:val="26"/>
      <w:szCs w:val="26"/>
      <w:lang w:val="en"/>
    </w:rPr>
  </w:style>
  <w:style w:type="character" w:customStyle="1" w:styleId="Heading3Char">
    <w:name w:val="Heading 3 Char"/>
    <w:basedOn w:val="DefaultParagraphFont"/>
    <w:link w:val="Heading3"/>
    <w:uiPriority w:val="9"/>
    <w:rsid w:val="00BE095A"/>
    <w:rPr>
      <w:rFonts w:asciiTheme="majorHAnsi" w:eastAsiaTheme="majorEastAsia" w:hAnsiTheme="majorHAnsi" w:cstheme="majorBidi"/>
      <w:iCs w:val="0"/>
      <w:color w:val="1F3763" w:themeColor="accent1" w:themeShade="7F"/>
      <w:lang w:val="en"/>
    </w:rPr>
  </w:style>
  <w:style w:type="character" w:customStyle="1" w:styleId="Heading4Char">
    <w:name w:val="Heading 4 Char"/>
    <w:basedOn w:val="DefaultParagraphFont"/>
    <w:link w:val="Heading4"/>
    <w:uiPriority w:val="9"/>
    <w:rsid w:val="00BE095A"/>
    <w:rPr>
      <w:rFonts w:asciiTheme="majorHAnsi" w:eastAsiaTheme="majorEastAsia" w:hAnsiTheme="majorHAnsi" w:cstheme="majorBidi"/>
      <w:i/>
      <w:color w:val="2F5496" w:themeColor="accent1" w:themeShade="BF"/>
      <w:sz w:val="22"/>
      <w:szCs w:val="22"/>
      <w:lang w:val="en"/>
    </w:rPr>
  </w:style>
  <w:style w:type="character" w:customStyle="1" w:styleId="Heading5Char">
    <w:name w:val="Heading 5 Char"/>
    <w:basedOn w:val="DefaultParagraphFont"/>
    <w:link w:val="Heading5"/>
    <w:uiPriority w:val="9"/>
    <w:semiHidden/>
    <w:rsid w:val="00235892"/>
    <w:rPr>
      <w:rFonts w:asciiTheme="majorHAnsi" w:eastAsiaTheme="majorEastAsia" w:hAnsiTheme="majorHAnsi" w:cstheme="majorBidi"/>
      <w:iCs w:val="0"/>
      <w:color w:val="2F5496" w:themeColor="accent1" w:themeShade="BF"/>
      <w:sz w:val="22"/>
      <w:szCs w:val="22"/>
      <w:lang w:val="en"/>
    </w:rPr>
  </w:style>
  <w:style w:type="character" w:customStyle="1" w:styleId="Heading6Char">
    <w:name w:val="Heading 6 Char"/>
    <w:basedOn w:val="DefaultParagraphFont"/>
    <w:link w:val="Heading6"/>
    <w:uiPriority w:val="9"/>
    <w:semiHidden/>
    <w:rsid w:val="00235892"/>
    <w:rPr>
      <w:rFonts w:asciiTheme="majorHAnsi" w:eastAsiaTheme="majorEastAsia" w:hAnsiTheme="majorHAnsi" w:cstheme="majorBidi"/>
      <w:iCs w:val="0"/>
      <w:color w:val="1F3763" w:themeColor="accent1" w:themeShade="7F"/>
      <w:sz w:val="22"/>
      <w:szCs w:val="22"/>
      <w:lang w:val="en"/>
    </w:rPr>
  </w:style>
  <w:style w:type="character" w:customStyle="1" w:styleId="Heading7Char">
    <w:name w:val="Heading 7 Char"/>
    <w:basedOn w:val="DefaultParagraphFont"/>
    <w:link w:val="Heading7"/>
    <w:uiPriority w:val="9"/>
    <w:semiHidden/>
    <w:rsid w:val="00235892"/>
    <w:rPr>
      <w:rFonts w:asciiTheme="majorHAnsi" w:eastAsiaTheme="majorEastAsia" w:hAnsiTheme="majorHAnsi" w:cstheme="majorBidi"/>
      <w:i/>
      <w:color w:val="1F3763" w:themeColor="accent1" w:themeShade="7F"/>
      <w:sz w:val="22"/>
      <w:szCs w:val="22"/>
      <w:lang w:val="en"/>
    </w:rPr>
  </w:style>
  <w:style w:type="character" w:customStyle="1" w:styleId="Heading8Char">
    <w:name w:val="Heading 8 Char"/>
    <w:basedOn w:val="DefaultParagraphFont"/>
    <w:link w:val="Heading8"/>
    <w:uiPriority w:val="9"/>
    <w:semiHidden/>
    <w:rsid w:val="00235892"/>
    <w:rPr>
      <w:rFonts w:asciiTheme="majorHAnsi" w:eastAsiaTheme="majorEastAsia" w:hAnsiTheme="majorHAnsi" w:cstheme="majorBidi"/>
      <w:iCs w:val="0"/>
      <w:color w:val="272727" w:themeColor="text1" w:themeTint="D8"/>
      <w:sz w:val="21"/>
      <w:szCs w:val="21"/>
      <w:lang w:val="en"/>
    </w:rPr>
  </w:style>
  <w:style w:type="character" w:customStyle="1" w:styleId="Heading9Char">
    <w:name w:val="Heading 9 Char"/>
    <w:basedOn w:val="DefaultParagraphFont"/>
    <w:link w:val="Heading9"/>
    <w:uiPriority w:val="9"/>
    <w:semiHidden/>
    <w:rsid w:val="00235892"/>
    <w:rPr>
      <w:rFonts w:asciiTheme="majorHAnsi" w:eastAsiaTheme="majorEastAsia" w:hAnsiTheme="majorHAnsi" w:cstheme="majorBidi"/>
      <w:i/>
      <w:color w:val="272727" w:themeColor="text1" w:themeTint="D8"/>
      <w:sz w:val="21"/>
      <w:szCs w:val="21"/>
      <w:lang w:val="en"/>
    </w:rPr>
  </w:style>
  <w:style w:type="paragraph" w:styleId="Header">
    <w:name w:val="header"/>
    <w:basedOn w:val="Normal"/>
    <w:link w:val="HeaderChar"/>
    <w:uiPriority w:val="99"/>
    <w:unhideWhenUsed/>
    <w:rsid w:val="00235892"/>
    <w:pPr>
      <w:tabs>
        <w:tab w:val="center" w:pos="4680"/>
        <w:tab w:val="right" w:pos="9360"/>
      </w:tabs>
      <w:spacing w:line="240" w:lineRule="auto"/>
    </w:pPr>
  </w:style>
  <w:style w:type="character" w:customStyle="1" w:styleId="HeaderChar">
    <w:name w:val="Header Char"/>
    <w:basedOn w:val="DefaultParagraphFont"/>
    <w:link w:val="Header"/>
    <w:uiPriority w:val="99"/>
    <w:rsid w:val="00235892"/>
    <w:rPr>
      <w:rFonts w:ascii="Arial" w:eastAsia="Arial" w:hAnsi="Arial" w:cs="Arial"/>
      <w:iCs w:val="0"/>
      <w:sz w:val="22"/>
      <w:szCs w:val="22"/>
      <w:lang w:val="en"/>
    </w:rPr>
  </w:style>
  <w:style w:type="paragraph" w:styleId="Footer">
    <w:name w:val="footer"/>
    <w:basedOn w:val="Normal"/>
    <w:link w:val="FooterChar"/>
    <w:uiPriority w:val="99"/>
    <w:unhideWhenUsed/>
    <w:rsid w:val="00235892"/>
    <w:pPr>
      <w:tabs>
        <w:tab w:val="center" w:pos="4680"/>
        <w:tab w:val="right" w:pos="9360"/>
      </w:tabs>
      <w:spacing w:line="240" w:lineRule="auto"/>
    </w:pPr>
  </w:style>
  <w:style w:type="character" w:customStyle="1" w:styleId="FooterChar">
    <w:name w:val="Footer Char"/>
    <w:basedOn w:val="DefaultParagraphFont"/>
    <w:link w:val="Footer"/>
    <w:uiPriority w:val="99"/>
    <w:rsid w:val="00235892"/>
    <w:rPr>
      <w:rFonts w:ascii="Arial" w:eastAsia="Arial" w:hAnsi="Arial" w:cs="Arial"/>
      <w:iCs w:val="0"/>
      <w:sz w:val="22"/>
      <w:szCs w:val="22"/>
      <w:lang w:val="en"/>
    </w:rPr>
  </w:style>
  <w:style w:type="character" w:styleId="PageNumber">
    <w:name w:val="page number"/>
    <w:basedOn w:val="DefaultParagraphFont"/>
    <w:uiPriority w:val="99"/>
    <w:semiHidden/>
    <w:unhideWhenUsed/>
    <w:rsid w:val="00235892"/>
  </w:style>
  <w:style w:type="paragraph" w:customStyle="1" w:styleId="chapter-2">
    <w:name w:val="chapter-2"/>
    <w:basedOn w:val="Normal"/>
    <w:rsid w:val="007F21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7F21E4"/>
  </w:style>
  <w:style w:type="character" w:customStyle="1" w:styleId="apple-converted-space">
    <w:name w:val="apple-converted-space"/>
    <w:basedOn w:val="DefaultParagraphFont"/>
    <w:rsid w:val="007F21E4"/>
  </w:style>
  <w:style w:type="paragraph" w:styleId="NormalWeb">
    <w:name w:val="Normal (Web)"/>
    <w:basedOn w:val="Normal"/>
    <w:uiPriority w:val="99"/>
    <w:semiHidden/>
    <w:unhideWhenUsed/>
    <w:rsid w:val="007F21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oj">
    <w:name w:val="woj"/>
    <w:basedOn w:val="DefaultParagraphFont"/>
    <w:rsid w:val="007F21E4"/>
  </w:style>
  <w:style w:type="paragraph" w:styleId="ListParagraph">
    <w:name w:val="List Paragraph"/>
    <w:basedOn w:val="Normal"/>
    <w:uiPriority w:val="34"/>
    <w:qFormat/>
    <w:rsid w:val="00C55EFD"/>
    <w:pPr>
      <w:ind w:left="720"/>
      <w:contextualSpacing/>
    </w:pPr>
  </w:style>
  <w:style w:type="paragraph" w:styleId="EndnoteText">
    <w:name w:val="endnote text"/>
    <w:basedOn w:val="Normal"/>
    <w:link w:val="EndnoteTextChar"/>
    <w:uiPriority w:val="99"/>
    <w:semiHidden/>
    <w:unhideWhenUsed/>
    <w:rsid w:val="006509C3"/>
    <w:pPr>
      <w:spacing w:line="240" w:lineRule="auto"/>
    </w:pPr>
    <w:rPr>
      <w:sz w:val="20"/>
      <w:szCs w:val="20"/>
    </w:rPr>
  </w:style>
  <w:style w:type="character" w:customStyle="1" w:styleId="EndnoteTextChar">
    <w:name w:val="Endnote Text Char"/>
    <w:basedOn w:val="DefaultParagraphFont"/>
    <w:link w:val="EndnoteText"/>
    <w:uiPriority w:val="99"/>
    <w:semiHidden/>
    <w:rsid w:val="006509C3"/>
    <w:rPr>
      <w:rFonts w:ascii="Arial" w:eastAsia="Arial" w:hAnsi="Arial" w:cs="Arial"/>
      <w:iCs w:val="0"/>
      <w:sz w:val="20"/>
      <w:szCs w:val="20"/>
      <w:lang w:val="en"/>
    </w:rPr>
  </w:style>
  <w:style w:type="character" w:styleId="EndnoteReference">
    <w:name w:val="endnote reference"/>
    <w:basedOn w:val="DefaultParagraphFont"/>
    <w:uiPriority w:val="99"/>
    <w:semiHidden/>
    <w:unhideWhenUsed/>
    <w:rsid w:val="006509C3"/>
    <w:rPr>
      <w:vertAlign w:val="superscript"/>
    </w:rPr>
  </w:style>
  <w:style w:type="paragraph" w:styleId="NoSpacing">
    <w:name w:val="No Spacing"/>
    <w:uiPriority w:val="1"/>
    <w:qFormat/>
    <w:rsid w:val="00602E2B"/>
    <w:rPr>
      <w:rFonts w:ascii="Arial" w:eastAsia="Arial" w:hAnsi="Arial" w:cs="Arial"/>
      <w:iCs w:val="0"/>
      <w:sz w:val="22"/>
      <w:szCs w:val="22"/>
      <w:lang w:val="en"/>
    </w:rPr>
  </w:style>
  <w:style w:type="paragraph" w:customStyle="1" w:styleId="pf0">
    <w:name w:val="pf0"/>
    <w:basedOn w:val="Normal"/>
    <w:rsid w:val="003D1D2E"/>
    <w:pPr>
      <w:spacing w:line="240" w:lineRule="auto"/>
    </w:pPr>
    <w:rPr>
      <w:rFonts w:ascii="Calibri" w:eastAsiaTheme="minorHAnsi" w:hAnsi="Calibri" w:cs="Calibri"/>
      <w:lang w:val="en-US"/>
    </w:rPr>
  </w:style>
  <w:style w:type="character" w:customStyle="1" w:styleId="cf0">
    <w:name w:val="cf0"/>
    <w:basedOn w:val="DefaultParagraphFont"/>
    <w:rsid w:val="003D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69530">
      <w:bodyDiv w:val="1"/>
      <w:marLeft w:val="0"/>
      <w:marRight w:val="0"/>
      <w:marTop w:val="0"/>
      <w:marBottom w:val="0"/>
      <w:divBdr>
        <w:top w:val="none" w:sz="0" w:space="0" w:color="auto"/>
        <w:left w:val="none" w:sz="0" w:space="0" w:color="auto"/>
        <w:bottom w:val="none" w:sz="0" w:space="0" w:color="auto"/>
        <w:right w:val="none" w:sz="0" w:space="0" w:color="auto"/>
      </w:divBdr>
    </w:div>
    <w:div w:id="615259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Woodruff</dc:creator>
  <cp:keywords/>
  <dc:description/>
  <cp:lastModifiedBy>Emma Phillips</cp:lastModifiedBy>
  <cp:revision>2</cp:revision>
  <dcterms:created xsi:type="dcterms:W3CDTF">2023-01-15T08:41:00Z</dcterms:created>
  <dcterms:modified xsi:type="dcterms:W3CDTF">2023-01-15T08:41:00Z</dcterms:modified>
</cp:coreProperties>
</file>